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ED" w:rsidRDefault="00BA55ED" w:rsidP="00BA55ED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-624840</wp:posOffset>
            </wp:positionV>
            <wp:extent cx="628650" cy="752475"/>
            <wp:effectExtent l="19050" t="0" r="0" b="0"/>
            <wp:wrapTopAndBottom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A55ED" w:rsidRDefault="00BA55ED" w:rsidP="00BA55ED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НОВОСЕМЕЙКИНО</w:t>
      </w:r>
    </w:p>
    <w:p w:rsidR="00BA55ED" w:rsidRDefault="00BA55ED" w:rsidP="00BA55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BA55ED" w:rsidRDefault="00BA55ED" w:rsidP="00BA55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BA55ED" w:rsidRDefault="00BA55ED" w:rsidP="00BA55ED">
      <w:pPr>
        <w:pStyle w:val="9"/>
        <w:spacing w:before="0" w:line="360" w:lineRule="auto"/>
        <w:jc w:val="left"/>
        <w:rPr>
          <w:noProof w:val="0"/>
          <w:sz w:val="28"/>
          <w:szCs w:val="28"/>
          <w:u w:val="single"/>
        </w:rPr>
      </w:pPr>
      <w:r>
        <w:rPr>
          <w:noProof w:val="0"/>
          <w:sz w:val="28"/>
          <w:szCs w:val="28"/>
        </w:rPr>
        <w:t xml:space="preserve">                                              ПОСТАНОВЛЕНИЕ                          </w:t>
      </w:r>
    </w:p>
    <w:p w:rsidR="00BA55ED" w:rsidRDefault="00BA55ED" w:rsidP="00BA55ED">
      <w:pPr>
        <w:pStyle w:val="a3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от 29 января  2013 года  №  __8__</w:t>
      </w:r>
    </w:p>
    <w:p w:rsidR="00BA55ED" w:rsidRDefault="00BA55ED" w:rsidP="00BA55ED"/>
    <w:p w:rsidR="00BA55ED" w:rsidRDefault="00BA55ED" w:rsidP="00BA55ED">
      <w:pPr>
        <w:pStyle w:val="Style6"/>
        <w:widowControl/>
        <w:spacing w:line="240" w:lineRule="exact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before="110"/>
        <w:rPr>
          <w:rStyle w:val="FontStyle32"/>
        </w:rPr>
      </w:pPr>
      <w:r>
        <w:rPr>
          <w:rStyle w:val="FontStyle32"/>
        </w:rPr>
        <w:t>О реестре муниципальных услуг (функций)  городского поселения Новосемейкино муниципального района</w:t>
      </w:r>
    </w:p>
    <w:p w:rsidR="00BA55ED" w:rsidRDefault="00BA55ED" w:rsidP="00BA55ED">
      <w:pPr>
        <w:pStyle w:val="Style6"/>
        <w:widowControl/>
        <w:spacing w:before="19"/>
        <w:rPr>
          <w:rStyle w:val="FontStyle32"/>
        </w:rPr>
      </w:pPr>
      <w:proofErr w:type="gramStart"/>
      <w:r>
        <w:rPr>
          <w:rStyle w:val="FontStyle32"/>
        </w:rPr>
        <w:t>Красноярский</w:t>
      </w:r>
      <w:proofErr w:type="gramEnd"/>
      <w:r>
        <w:rPr>
          <w:rStyle w:val="FontStyle32"/>
        </w:rPr>
        <w:t xml:space="preserve"> Самарской области</w:t>
      </w:r>
    </w:p>
    <w:p w:rsidR="00BA55ED" w:rsidRDefault="00BA55ED" w:rsidP="00BA55ED">
      <w:pPr>
        <w:pStyle w:val="Style7"/>
        <w:widowControl/>
        <w:spacing w:before="240" w:line="485" w:lineRule="exact"/>
        <w:rPr>
          <w:rStyle w:val="FontStyle29"/>
        </w:rPr>
      </w:pPr>
      <w:r>
        <w:rPr>
          <w:rStyle w:val="FontStyle29"/>
        </w:rPr>
        <w:t xml:space="preserve">В целях обеспечения информационной открытости деятельности органов местного самоуправления, на основании постановления Правительства Российской Федерации от </w:t>
      </w:r>
      <w:r w:rsidR="00814B3E">
        <w:rPr>
          <w:rStyle w:val="FontStyle29"/>
        </w:rPr>
        <w:t>24.10.2011 № 861</w:t>
      </w:r>
      <w:r>
        <w:rPr>
          <w:rStyle w:val="FontStyle29"/>
        </w:rPr>
        <w:t xml:space="preserve">, администрация 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 ПОСТАНОВЛЯЕТ:</w:t>
      </w:r>
    </w:p>
    <w:p w:rsidR="00BA55ED" w:rsidRDefault="00BA55ED" w:rsidP="00BA55ED">
      <w:pPr>
        <w:pStyle w:val="Style8"/>
        <w:widowControl/>
        <w:numPr>
          <w:ilvl w:val="0"/>
          <w:numId w:val="1"/>
        </w:numPr>
        <w:tabs>
          <w:tab w:val="left" w:pos="1454"/>
        </w:tabs>
        <w:spacing w:line="485" w:lineRule="exact"/>
        <w:ind w:firstLine="715"/>
        <w:rPr>
          <w:rStyle w:val="FontStyle29"/>
        </w:rPr>
      </w:pPr>
      <w:r>
        <w:rPr>
          <w:rStyle w:val="FontStyle29"/>
        </w:rPr>
        <w:t>Утвердить Порядок формирования и ведения реестра муниципальных услуг (функций)  городского поселения Новосемейкино муниципального района Красноярский (приложение).</w:t>
      </w:r>
    </w:p>
    <w:p w:rsidR="00BA55ED" w:rsidRDefault="00BA55ED" w:rsidP="00BA55ED">
      <w:pPr>
        <w:pStyle w:val="Style8"/>
        <w:widowControl/>
        <w:numPr>
          <w:ilvl w:val="0"/>
          <w:numId w:val="1"/>
        </w:numPr>
        <w:tabs>
          <w:tab w:val="left" w:pos="1454"/>
        </w:tabs>
        <w:spacing w:line="485" w:lineRule="exact"/>
        <w:ind w:firstLine="715"/>
        <w:rPr>
          <w:rStyle w:val="FontStyle29"/>
        </w:rPr>
      </w:pPr>
      <w:r>
        <w:rPr>
          <w:rStyle w:val="FontStyle29"/>
        </w:rPr>
        <w:t>Установить, что сведения о муниципальных услугах (функциях) городского поселения Новосемейкино муниципального района Красноярский подлежат размещению в сводном реестре сведений о государственных и муниципальных услугах (функциях) (далее - сводный реестр) и на едином портале сведений о государственных и муниципальных услугах (функциях) (далее - единый портал).</w:t>
      </w:r>
    </w:p>
    <w:p w:rsidR="00BA55ED" w:rsidRDefault="00BA55ED" w:rsidP="00BA55ED">
      <w:pPr>
        <w:pStyle w:val="Style8"/>
        <w:widowControl/>
        <w:numPr>
          <w:ilvl w:val="0"/>
          <w:numId w:val="1"/>
        </w:numPr>
        <w:tabs>
          <w:tab w:val="left" w:pos="1454"/>
        </w:tabs>
        <w:spacing w:line="485" w:lineRule="exact"/>
        <w:ind w:firstLine="715"/>
        <w:rPr>
          <w:rStyle w:val="FontStyle29"/>
        </w:rPr>
      </w:pPr>
      <w:r>
        <w:rPr>
          <w:rStyle w:val="FontStyle29"/>
        </w:rPr>
        <w:t>Назначить ведущего специалиста администрации городского поселения  (Брюханову Н.А.), специалиста   юриста     (</w:t>
      </w:r>
      <w:proofErr w:type="spellStart"/>
      <w:r>
        <w:rPr>
          <w:rStyle w:val="FontStyle29"/>
        </w:rPr>
        <w:t>Филонову</w:t>
      </w:r>
      <w:proofErr w:type="spellEnd"/>
      <w:r>
        <w:rPr>
          <w:rStyle w:val="FontStyle29"/>
        </w:rPr>
        <w:t xml:space="preserve"> О.В.)     лицами, ответственными за формирование и ведение реестра муниципальных услуг (функций)</w:t>
      </w:r>
      <w:r w:rsidR="00814B3E">
        <w:rPr>
          <w:rStyle w:val="FontStyle29"/>
        </w:rPr>
        <w:t xml:space="preserve"> </w:t>
      </w:r>
      <w:r>
        <w:rPr>
          <w:rStyle w:val="FontStyle29"/>
        </w:rPr>
        <w:t xml:space="preserve">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>.</w:t>
      </w:r>
    </w:p>
    <w:p w:rsidR="00BA55ED" w:rsidRDefault="00BA55ED" w:rsidP="00BA55ED">
      <w:pPr>
        <w:pStyle w:val="Style8"/>
        <w:widowControl/>
        <w:numPr>
          <w:ilvl w:val="0"/>
          <w:numId w:val="2"/>
        </w:numPr>
        <w:tabs>
          <w:tab w:val="left" w:pos="1450"/>
        </w:tabs>
        <w:spacing w:line="480" w:lineRule="exact"/>
        <w:ind w:firstLine="710"/>
        <w:rPr>
          <w:rStyle w:val="FontStyle29"/>
        </w:rPr>
      </w:pPr>
      <w:r>
        <w:rPr>
          <w:rStyle w:val="FontStyle29"/>
        </w:rPr>
        <w:lastRenderedPageBreak/>
        <w:t xml:space="preserve">Назначить ведущего специалиста администрации (Брюханову Н.А.) лицом, ответственным за своевременное и полное размещение в сводном реестре и на едином портале сведений о муниципальных услугах (функциях) городского поселения Новосемейкино 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и уполномоченным осуществлять информационное взаимодействие с соответствующим органом государственной власти Самарской области по данному вопросу.</w:t>
      </w:r>
    </w:p>
    <w:p w:rsidR="00BA55ED" w:rsidRDefault="00BA55ED" w:rsidP="00BA55ED">
      <w:pPr>
        <w:pStyle w:val="Style8"/>
        <w:widowControl/>
        <w:numPr>
          <w:ilvl w:val="0"/>
          <w:numId w:val="2"/>
        </w:numPr>
        <w:tabs>
          <w:tab w:val="left" w:pos="1450"/>
        </w:tabs>
        <w:spacing w:before="14" w:line="480" w:lineRule="exact"/>
        <w:ind w:firstLine="710"/>
        <w:rPr>
          <w:rStyle w:val="FontStyle29"/>
        </w:rPr>
      </w:pPr>
      <w:r>
        <w:rPr>
          <w:rStyle w:val="FontStyle29"/>
        </w:rPr>
        <w:t>Настоящее постановление вступает в силу с момента его опубликования в газете «Красноярские новости».</w:t>
      </w:r>
    </w:p>
    <w:p w:rsidR="00BA55ED" w:rsidRDefault="00BA55ED" w:rsidP="00BA55ED">
      <w:pPr>
        <w:pStyle w:val="Style8"/>
        <w:widowControl/>
        <w:numPr>
          <w:ilvl w:val="0"/>
          <w:numId w:val="2"/>
        </w:numPr>
        <w:tabs>
          <w:tab w:val="left" w:pos="1450"/>
        </w:tabs>
        <w:spacing w:line="480" w:lineRule="exact"/>
        <w:ind w:firstLine="710"/>
        <w:rPr>
          <w:rStyle w:val="FontStyle29"/>
        </w:rPr>
      </w:pPr>
      <w:proofErr w:type="gramStart"/>
      <w:r>
        <w:rPr>
          <w:rStyle w:val="FontStyle29"/>
        </w:rPr>
        <w:t>Контроль за</w:t>
      </w:r>
      <w:proofErr w:type="gramEnd"/>
      <w:r>
        <w:rPr>
          <w:rStyle w:val="FontStyle29"/>
        </w:rPr>
        <w:t xml:space="preserve"> исполнением настоящего постановления возложить на заместителя главы Ерастова А.Н.</w:t>
      </w:r>
    </w:p>
    <w:p w:rsidR="00BA55ED" w:rsidRDefault="00BA55ED" w:rsidP="00BA55ED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tabs>
          <w:tab w:val="left" w:pos="5746"/>
          <w:tab w:val="left" w:pos="7248"/>
        </w:tabs>
        <w:spacing w:before="163"/>
        <w:contextualSpacing/>
        <w:jc w:val="both"/>
        <w:rPr>
          <w:rStyle w:val="FontStyle32"/>
        </w:rPr>
      </w:pPr>
      <w:r>
        <w:rPr>
          <w:rStyle w:val="FontStyle32"/>
        </w:rPr>
        <w:t xml:space="preserve">Глава городского поселения </w:t>
      </w:r>
    </w:p>
    <w:p w:rsidR="00BA55ED" w:rsidRDefault="00BA55ED" w:rsidP="00BA55ED">
      <w:pPr>
        <w:pStyle w:val="Style6"/>
        <w:widowControl/>
        <w:tabs>
          <w:tab w:val="left" w:pos="5746"/>
          <w:tab w:val="left" w:pos="7248"/>
        </w:tabs>
        <w:spacing w:before="163"/>
        <w:contextualSpacing/>
        <w:jc w:val="both"/>
        <w:rPr>
          <w:sz w:val="20"/>
          <w:szCs w:val="20"/>
        </w:rPr>
      </w:pPr>
      <w:r>
        <w:rPr>
          <w:rStyle w:val="FontStyle32"/>
        </w:rPr>
        <w:t xml:space="preserve">          Новосемейкино</w:t>
      </w:r>
      <w:r>
        <w:rPr>
          <w:rStyle w:val="FontStyle32"/>
        </w:rPr>
        <w:tab/>
      </w:r>
      <w:r>
        <w:rPr>
          <w:rStyle w:val="FontStyle31"/>
        </w:rPr>
        <w:t xml:space="preserve">              </w:t>
      </w:r>
      <w:r w:rsidR="00814B3E">
        <w:rPr>
          <w:rStyle w:val="FontStyle31"/>
        </w:rPr>
        <w:t xml:space="preserve">                            </w:t>
      </w:r>
      <w:r>
        <w:rPr>
          <w:rStyle w:val="FontStyle31"/>
        </w:rPr>
        <w:t xml:space="preserve">      </w:t>
      </w:r>
      <w:r>
        <w:rPr>
          <w:rStyle w:val="FontStyle32"/>
        </w:rPr>
        <w:t>В.И.Лопатин</w:t>
      </w:r>
    </w:p>
    <w:p w:rsidR="00BA55ED" w:rsidRDefault="00BA55ED" w:rsidP="00BA55ED">
      <w:pPr>
        <w:pStyle w:val="Style12"/>
        <w:widowControl/>
        <w:contextualSpacing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contextualSpacing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BA55ED" w:rsidRDefault="00BA55ED" w:rsidP="00BA55ED">
      <w:pPr>
        <w:pStyle w:val="Style12"/>
        <w:widowControl/>
        <w:jc w:val="both"/>
        <w:rPr>
          <w:rStyle w:val="FontStyle30"/>
        </w:rPr>
      </w:pPr>
      <w:r>
        <w:rPr>
          <w:rStyle w:val="FontStyle30"/>
        </w:rPr>
        <w:t>Брюханова 2258945</w:t>
      </w:r>
    </w:p>
    <w:p w:rsidR="00BA55ED" w:rsidRDefault="00BA55ED" w:rsidP="00BA55ED">
      <w:pPr>
        <w:spacing w:after="0"/>
        <w:rPr>
          <w:rStyle w:val="FontStyle30"/>
        </w:rPr>
        <w:sectPr w:rsidR="00BA55ED">
          <w:pgSz w:w="11907" w:h="16840"/>
          <w:pgMar w:top="1134" w:right="1134" w:bottom="1440" w:left="1134" w:header="720" w:footer="720" w:gutter="0"/>
          <w:cols w:space="720"/>
        </w:sectPr>
      </w:pPr>
    </w:p>
    <w:p w:rsidR="00BA55ED" w:rsidRDefault="00BA55ED" w:rsidP="00BA55ED">
      <w:pPr>
        <w:pStyle w:val="Style12"/>
        <w:widowControl/>
        <w:spacing w:before="48" w:line="245" w:lineRule="exact"/>
        <w:ind w:left="5405"/>
        <w:rPr>
          <w:rStyle w:val="FontStyle30"/>
        </w:rPr>
      </w:pPr>
      <w:r>
        <w:rPr>
          <w:rStyle w:val="FontStyle30"/>
        </w:rPr>
        <w:lastRenderedPageBreak/>
        <w:t xml:space="preserve">Приложение к постановлению администрации  городского поселения Новосемейкино муниципального района </w:t>
      </w:r>
      <w:proofErr w:type="gramStart"/>
      <w:r>
        <w:rPr>
          <w:rStyle w:val="FontStyle30"/>
        </w:rPr>
        <w:t>Красноярский</w:t>
      </w:r>
      <w:proofErr w:type="gramEnd"/>
    </w:p>
    <w:p w:rsidR="00BA55ED" w:rsidRDefault="00BA55ED" w:rsidP="00BA55ED">
      <w:pPr>
        <w:pStyle w:val="Style14"/>
        <w:widowControl/>
        <w:tabs>
          <w:tab w:val="left" w:pos="7046"/>
        </w:tabs>
        <w:spacing w:line="245" w:lineRule="exact"/>
        <w:ind w:left="5707"/>
        <w:rPr>
          <w:rStyle w:val="FontStyle31"/>
          <w:u w:val="single"/>
        </w:rPr>
      </w:pPr>
      <w:r>
        <w:rPr>
          <w:rStyle w:val="FontStyle30"/>
        </w:rPr>
        <w:t xml:space="preserve">От 29.01.2013  </w:t>
      </w:r>
      <w:r>
        <w:rPr>
          <w:rStyle w:val="FontStyle30"/>
        </w:rPr>
        <w:tab/>
      </w:r>
      <w:r>
        <w:rPr>
          <w:rStyle w:val="FontStyle31"/>
          <w:u w:val="single"/>
        </w:rPr>
        <w:t xml:space="preserve"> №__8___</w:t>
      </w:r>
    </w:p>
    <w:p w:rsidR="00BA55ED" w:rsidRDefault="00BA55ED" w:rsidP="00BA55ED">
      <w:pPr>
        <w:pStyle w:val="Style6"/>
        <w:widowControl/>
        <w:spacing w:line="240" w:lineRule="exact"/>
      </w:pPr>
    </w:p>
    <w:p w:rsidR="00BA55ED" w:rsidRDefault="00BA55ED" w:rsidP="00BA55ED">
      <w:pPr>
        <w:pStyle w:val="Style6"/>
        <w:widowControl/>
        <w:spacing w:line="240" w:lineRule="exact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before="110" w:line="322" w:lineRule="exact"/>
        <w:rPr>
          <w:rStyle w:val="FontStyle32"/>
        </w:rPr>
      </w:pPr>
      <w:r>
        <w:rPr>
          <w:rStyle w:val="FontStyle32"/>
        </w:rPr>
        <w:t>ПОРЯДОК</w:t>
      </w:r>
    </w:p>
    <w:p w:rsidR="00BA55ED" w:rsidRDefault="00BA55ED" w:rsidP="00BA55ED">
      <w:pPr>
        <w:pStyle w:val="Style6"/>
        <w:widowControl/>
        <w:spacing w:line="322" w:lineRule="exact"/>
        <w:ind w:left="274"/>
        <w:rPr>
          <w:rStyle w:val="FontStyle32"/>
        </w:rPr>
      </w:pPr>
      <w:r>
        <w:rPr>
          <w:rStyle w:val="FontStyle32"/>
        </w:rPr>
        <w:t>формирования и ведения реестра муниципальных услуг (функций)</w:t>
      </w:r>
      <w:r w:rsidR="00814B3E">
        <w:rPr>
          <w:rStyle w:val="FontStyle32"/>
        </w:rPr>
        <w:t xml:space="preserve"> </w:t>
      </w:r>
      <w:r>
        <w:rPr>
          <w:rStyle w:val="FontStyle32"/>
        </w:rPr>
        <w:t xml:space="preserve">городского поселения Новосемейкино  муниципального района </w:t>
      </w:r>
      <w:proofErr w:type="gramStart"/>
      <w:r>
        <w:rPr>
          <w:rStyle w:val="FontStyle32"/>
        </w:rPr>
        <w:t>Красноярский</w:t>
      </w:r>
      <w:proofErr w:type="gramEnd"/>
      <w:r>
        <w:rPr>
          <w:rStyle w:val="FontStyle32"/>
        </w:rPr>
        <w:t xml:space="preserve"> </w:t>
      </w:r>
    </w:p>
    <w:p w:rsidR="00BA55ED" w:rsidRDefault="00BA55ED" w:rsidP="00BA55ED">
      <w:pPr>
        <w:pStyle w:val="Style6"/>
        <w:widowControl/>
        <w:spacing w:line="322" w:lineRule="exact"/>
        <w:ind w:left="274"/>
        <w:rPr>
          <w:rStyle w:val="FontStyle32"/>
        </w:rPr>
      </w:pPr>
      <w:r>
        <w:rPr>
          <w:rStyle w:val="FontStyle32"/>
        </w:rPr>
        <w:t>(далее - Порядок)</w:t>
      </w:r>
    </w:p>
    <w:p w:rsidR="00BA55ED" w:rsidRDefault="00BA55ED" w:rsidP="00BA55ED">
      <w:pPr>
        <w:pStyle w:val="Style6"/>
        <w:widowControl/>
        <w:spacing w:before="235" w:line="398" w:lineRule="exact"/>
        <w:rPr>
          <w:rStyle w:val="FontStyle32"/>
        </w:rPr>
      </w:pPr>
      <w:r>
        <w:rPr>
          <w:rStyle w:val="FontStyle32"/>
        </w:rPr>
        <w:t>I. Общие положения</w:t>
      </w:r>
    </w:p>
    <w:p w:rsidR="00BA55ED" w:rsidRDefault="00BA55ED" w:rsidP="00BA55ED">
      <w:pPr>
        <w:pStyle w:val="Style18"/>
        <w:widowControl/>
        <w:numPr>
          <w:ilvl w:val="0"/>
          <w:numId w:val="3"/>
        </w:numPr>
        <w:tabs>
          <w:tab w:val="left" w:pos="1459"/>
        </w:tabs>
        <w:spacing w:line="398" w:lineRule="exact"/>
        <w:ind w:firstLine="749"/>
        <w:rPr>
          <w:rStyle w:val="FontStyle29"/>
        </w:rPr>
      </w:pPr>
      <w:r>
        <w:rPr>
          <w:rStyle w:val="FontStyle29"/>
        </w:rPr>
        <w:t xml:space="preserve">Настоящий Порядок разработан в целях исполнения постановления Правительства Российской Федерации от </w:t>
      </w:r>
      <w:r w:rsidR="008677AA">
        <w:rPr>
          <w:rStyle w:val="FontStyle29"/>
        </w:rPr>
        <w:t xml:space="preserve">24.10.2011 № 861 </w:t>
      </w:r>
      <w:r>
        <w:rPr>
          <w:rStyle w:val="FontStyle29"/>
        </w:rPr>
        <w:t xml:space="preserve">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Интернет».</w:t>
      </w:r>
    </w:p>
    <w:p w:rsidR="00BA55ED" w:rsidRDefault="00BA55ED" w:rsidP="00BA55ED">
      <w:pPr>
        <w:pStyle w:val="Style18"/>
        <w:widowControl/>
        <w:numPr>
          <w:ilvl w:val="0"/>
          <w:numId w:val="3"/>
        </w:numPr>
        <w:tabs>
          <w:tab w:val="left" w:pos="1459"/>
        </w:tabs>
        <w:spacing w:line="398" w:lineRule="exact"/>
        <w:ind w:firstLine="749"/>
        <w:rPr>
          <w:rStyle w:val="FontStyle29"/>
        </w:rPr>
      </w:pPr>
      <w:r>
        <w:rPr>
          <w:rStyle w:val="FontStyle29"/>
        </w:rPr>
        <w:t>Настоящий Порядок регламентирует формирование и ведение реестра муниципальных услуг (функций), предоставляемых (исполняемых) органом  местного самоуправления городского поселения Новосемейкино муниципального района Красноярский в рамках своих полномочий и муниципальными учреждениями, уполномоченными в установленном порядке на предоставление муниципальных услуг (исполнение функций).</w:t>
      </w:r>
    </w:p>
    <w:p w:rsidR="00BA55ED" w:rsidRDefault="00BA55ED" w:rsidP="00BA55ED">
      <w:pPr>
        <w:pStyle w:val="Style18"/>
        <w:widowControl/>
        <w:numPr>
          <w:ilvl w:val="0"/>
          <w:numId w:val="3"/>
        </w:numPr>
        <w:tabs>
          <w:tab w:val="left" w:pos="1459"/>
        </w:tabs>
        <w:spacing w:line="398" w:lineRule="exact"/>
        <w:ind w:firstLine="749"/>
        <w:rPr>
          <w:rStyle w:val="FontStyle29"/>
        </w:rPr>
      </w:pPr>
      <w:r>
        <w:rPr>
          <w:rStyle w:val="FontStyle29"/>
        </w:rPr>
        <w:t>Для целей настоящего Порядка используются следующие понятия:</w:t>
      </w:r>
    </w:p>
    <w:p w:rsidR="00365987" w:rsidRDefault="00BA55ED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  <w:proofErr w:type="gramStart"/>
      <w:r w:rsidRPr="00365987">
        <w:rPr>
          <w:rStyle w:val="FontStyle29"/>
        </w:rPr>
        <w:t>а)</w:t>
      </w:r>
      <w:r w:rsidR="00365987" w:rsidRPr="00365987">
        <w:t xml:space="preserve"> </w:t>
      </w:r>
      <w:r w:rsidR="00365987">
        <w:t>муниципальная услуга, предоставляемая органом местного самоуправления (далее - муниципальная услуга),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6 октября 2003 года N 131-ФЗ "Об общих принципах организации местного самоуправления в Российской</w:t>
      </w:r>
      <w:proofErr w:type="gramEnd"/>
      <w:r w:rsidR="00365987">
        <w:t xml:space="preserve"> Федерации" и уставами муниципальных образований</w:t>
      </w:r>
      <w:r w:rsidRPr="009816C5">
        <w:rPr>
          <w:rStyle w:val="FontStyle29"/>
          <w:i/>
        </w:rPr>
        <w:tab/>
      </w:r>
    </w:p>
    <w:p w:rsidR="00365987" w:rsidRDefault="00365987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</w:p>
    <w:p w:rsidR="00365987" w:rsidRDefault="00365987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</w:p>
    <w:p w:rsidR="00365987" w:rsidRDefault="00365987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</w:p>
    <w:p w:rsidR="00365987" w:rsidRDefault="00365987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</w:p>
    <w:p w:rsidR="00365987" w:rsidRDefault="00365987" w:rsidP="00BA55ED">
      <w:pPr>
        <w:pStyle w:val="Style18"/>
        <w:widowControl/>
        <w:tabs>
          <w:tab w:val="left" w:pos="1464"/>
        </w:tabs>
        <w:spacing w:before="10" w:line="398" w:lineRule="exact"/>
        <w:ind w:firstLine="720"/>
        <w:rPr>
          <w:rStyle w:val="FontStyle29"/>
          <w:i/>
        </w:rPr>
      </w:pPr>
    </w:p>
    <w:p w:rsidR="00BA55ED" w:rsidRDefault="00BA55ED" w:rsidP="00BA55ED">
      <w:pPr>
        <w:pStyle w:val="Style18"/>
        <w:widowControl/>
        <w:tabs>
          <w:tab w:val="left" w:pos="1464"/>
        </w:tabs>
        <w:spacing w:before="5" w:line="398" w:lineRule="exact"/>
        <w:ind w:firstLine="720"/>
        <w:rPr>
          <w:rStyle w:val="FontStyle29"/>
        </w:rPr>
      </w:pPr>
      <w:r>
        <w:rPr>
          <w:rStyle w:val="FontStyle29"/>
        </w:rPr>
        <w:lastRenderedPageBreak/>
        <w:t>б)</w:t>
      </w:r>
      <w:r>
        <w:rPr>
          <w:rStyle w:val="FontStyle29"/>
        </w:rPr>
        <w:tab/>
        <w:t>муниципальная функция - конкретное действие (комплекс</w:t>
      </w:r>
      <w:r>
        <w:rPr>
          <w:rStyle w:val="FontStyle29"/>
        </w:rPr>
        <w:br/>
        <w:t>действий) по реализации или обеспечению реализации властных</w:t>
      </w:r>
      <w:r>
        <w:rPr>
          <w:rStyle w:val="FontStyle29"/>
        </w:rPr>
        <w:br/>
        <w:t>полномочий, закрепленных федеральными и областными законами,</w:t>
      </w:r>
      <w:r>
        <w:rPr>
          <w:rStyle w:val="FontStyle29"/>
        </w:rPr>
        <w:br/>
        <w:t>направленное на достижение четко определенного результата, имеющего</w:t>
      </w:r>
      <w:r>
        <w:rPr>
          <w:rStyle w:val="FontStyle29"/>
        </w:rPr>
        <w:br/>
        <w:t>внешнего по отношению к данному органу местного самоуправления пользователя;</w:t>
      </w:r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proofErr w:type="gramStart"/>
      <w:r>
        <w:rPr>
          <w:rStyle w:val="FontStyle29"/>
        </w:rPr>
        <w:t>в)</w:t>
      </w:r>
      <w:r>
        <w:rPr>
          <w:rStyle w:val="FontStyle29"/>
        </w:rPr>
        <w:tab/>
        <w:t>реестр муниципальных услуг (функций) - муниципальная</w:t>
      </w:r>
      <w:r>
        <w:rPr>
          <w:rStyle w:val="FontStyle29"/>
        </w:rPr>
        <w:br/>
        <w:t>информационная система, содержащая сведения о предоставляемых</w:t>
      </w:r>
      <w:r>
        <w:rPr>
          <w:rStyle w:val="FontStyle29"/>
        </w:rPr>
        <w:br/>
        <w:t>органом  местного самоуправления  муниципальных услуг и исполняемых этим органом   муниципальных функций  (далее - сведения об услугах (функциях)),</w:t>
      </w:r>
      <w:r>
        <w:rPr>
          <w:rStyle w:val="FontStyle29"/>
        </w:rPr>
        <w:br/>
        <w:t>предназначенные для предоставления в установленном порядке по</w:t>
      </w:r>
      <w:r>
        <w:rPr>
          <w:rStyle w:val="FontStyle29"/>
        </w:rPr>
        <w:br/>
        <w:t>запросам   заинтересованных лиц.</w:t>
      </w:r>
      <w:proofErr w:type="gramEnd"/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r>
        <w:rPr>
          <w:rStyle w:val="FontStyle29"/>
        </w:rPr>
        <w:t>г)</w:t>
      </w:r>
      <w:r>
        <w:rPr>
          <w:rStyle w:val="FontStyle29"/>
        </w:rPr>
        <w:tab/>
        <w:t>потребитель муниципальной услуги (функции) - гражданин</w:t>
      </w:r>
      <w:r>
        <w:rPr>
          <w:rStyle w:val="FontStyle29"/>
        </w:rPr>
        <w:br/>
        <w:t>или организация, обратившиеся в орган местного самоуправления,</w:t>
      </w:r>
      <w:r>
        <w:rPr>
          <w:rStyle w:val="FontStyle29"/>
        </w:rPr>
        <w:br/>
        <w:t xml:space="preserve"> предоставляющие муниципальную услугу</w:t>
      </w:r>
      <w:r>
        <w:rPr>
          <w:rStyle w:val="FontStyle29"/>
        </w:rPr>
        <w:br/>
        <w:t>(функцию), для реализации прав либо законных интересов или исполнения</w:t>
      </w:r>
      <w:r>
        <w:rPr>
          <w:rStyle w:val="FontStyle29"/>
        </w:rPr>
        <w:br/>
        <w:t>возложенных на них нормативными правовыми актами обязанностей;</w:t>
      </w:r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proofErr w:type="spellStart"/>
      <w:r>
        <w:rPr>
          <w:rStyle w:val="FontStyle29"/>
        </w:rPr>
        <w:t>д</w:t>
      </w:r>
      <w:proofErr w:type="spellEnd"/>
      <w:r>
        <w:rPr>
          <w:rStyle w:val="FontStyle29"/>
        </w:rPr>
        <w:t>)</w:t>
      </w:r>
      <w:r>
        <w:rPr>
          <w:rStyle w:val="FontStyle29"/>
        </w:rPr>
        <w:tab/>
        <w:t>стандарт муниципальной услуги (функции) - обязательные для</w:t>
      </w:r>
      <w:r>
        <w:rPr>
          <w:rStyle w:val="FontStyle29"/>
        </w:rPr>
        <w:br/>
        <w:t>исполнения правила, устанавливающие требования к оказанию</w:t>
      </w:r>
      <w:r>
        <w:rPr>
          <w:rStyle w:val="FontStyle29"/>
        </w:rPr>
        <w:br/>
        <w:t>муниципальной услуги (функции), включающие характеристики процесса,</w:t>
      </w:r>
      <w:r>
        <w:rPr>
          <w:rStyle w:val="FontStyle29"/>
        </w:rPr>
        <w:br/>
        <w:t>формы, содержания и результата оказания данной муниципальной услуги</w:t>
      </w:r>
      <w:r>
        <w:rPr>
          <w:rStyle w:val="FontStyle29"/>
        </w:rPr>
        <w:br/>
        <w:t>(функции) в интересах потребителя муниципальной услуги (функции),</w:t>
      </w:r>
      <w:r>
        <w:rPr>
          <w:rStyle w:val="FontStyle29"/>
        </w:rPr>
        <w:br/>
        <w:t>качественное и быстрое предоставление муниципальной услуги (функции)</w:t>
      </w:r>
      <w:r>
        <w:rPr>
          <w:rStyle w:val="FontStyle29"/>
        </w:rPr>
        <w:br/>
        <w:t>потребителям муниципальной услуги (функции);</w:t>
      </w:r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r>
        <w:rPr>
          <w:rStyle w:val="FontStyle29"/>
        </w:rPr>
        <w:t>е)</w:t>
      </w:r>
      <w:r>
        <w:rPr>
          <w:rStyle w:val="FontStyle29"/>
        </w:rPr>
        <w:tab/>
        <w:t>бюджетная муниципальная услуга (функция) - муниципальная</w:t>
      </w:r>
      <w:r>
        <w:rPr>
          <w:rStyle w:val="FontStyle29"/>
        </w:rPr>
        <w:br/>
        <w:t>услуга (функция), финансируемая за счет средств бюджета</w:t>
      </w:r>
      <w:r>
        <w:rPr>
          <w:rStyle w:val="FontStyle29"/>
        </w:rPr>
        <w:br/>
        <w:t>соответствующего уровня и не требующая оплаты со стороны потребителя</w:t>
      </w:r>
      <w:r>
        <w:rPr>
          <w:rStyle w:val="FontStyle29"/>
        </w:rPr>
        <w:br/>
        <w:t>муниципальной услуги (функции);</w:t>
      </w:r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r>
        <w:rPr>
          <w:rStyle w:val="FontStyle29"/>
        </w:rPr>
        <w:t>ж)</w:t>
      </w:r>
      <w:r>
        <w:rPr>
          <w:rStyle w:val="FontStyle29"/>
        </w:rPr>
        <w:tab/>
        <w:t>платная муниципальная услуга (функция) - муниципальная</w:t>
      </w:r>
      <w:r>
        <w:rPr>
          <w:rStyle w:val="FontStyle29"/>
        </w:rPr>
        <w:br/>
        <w:t>услуга (функция), которая предоставляется потребителю муниципальной</w:t>
      </w:r>
      <w:r>
        <w:rPr>
          <w:rStyle w:val="FontStyle29"/>
        </w:rPr>
        <w:br/>
        <w:t>услуги (функции) на возмездной основе за нормативно установленную</w:t>
      </w:r>
      <w:r>
        <w:rPr>
          <w:rStyle w:val="FontStyle29"/>
        </w:rPr>
        <w:br/>
        <w:t>плату;</w:t>
      </w:r>
    </w:p>
    <w:p w:rsidR="00BA55ED" w:rsidRDefault="00BA55ED" w:rsidP="00BA55ED">
      <w:pPr>
        <w:pStyle w:val="Style18"/>
        <w:widowControl/>
        <w:tabs>
          <w:tab w:val="left" w:pos="1450"/>
        </w:tabs>
        <w:spacing w:line="398" w:lineRule="exact"/>
        <w:ind w:firstLine="710"/>
        <w:rPr>
          <w:rStyle w:val="FontStyle29"/>
        </w:rPr>
      </w:pPr>
      <w:proofErr w:type="spellStart"/>
      <w:proofErr w:type="gramStart"/>
      <w:r>
        <w:rPr>
          <w:rStyle w:val="FontStyle29"/>
        </w:rPr>
        <w:t>з</w:t>
      </w:r>
      <w:proofErr w:type="spellEnd"/>
      <w:r>
        <w:rPr>
          <w:rStyle w:val="FontStyle29"/>
        </w:rPr>
        <w:t>)</w:t>
      </w:r>
      <w:r>
        <w:rPr>
          <w:rStyle w:val="FontStyle29"/>
        </w:rPr>
        <w:tab/>
        <w:t>ведение реестра муниципальных услуг (функций) -</w:t>
      </w:r>
      <w:r>
        <w:rPr>
          <w:rStyle w:val="FontStyle29"/>
        </w:rPr>
        <w:br/>
        <w:t>муниципальная функция, связанная с включением муниципальных услуг</w:t>
      </w:r>
      <w:r>
        <w:rPr>
          <w:rStyle w:val="FontStyle29"/>
        </w:rPr>
        <w:br/>
        <w:t>(функций) в реестр муниципальных услуг (функций), внесением в него</w:t>
      </w:r>
      <w:r>
        <w:rPr>
          <w:rStyle w:val="FontStyle29"/>
        </w:rPr>
        <w:br/>
        <w:t>изменений, исключением муниципальных услуг (функций) из реестра</w:t>
      </w:r>
      <w:r>
        <w:rPr>
          <w:rStyle w:val="FontStyle29"/>
        </w:rPr>
        <w:br/>
      </w:r>
      <w:r>
        <w:rPr>
          <w:rStyle w:val="FontStyle29"/>
        </w:rPr>
        <w:lastRenderedPageBreak/>
        <w:t>муниципальных      услуг      (функций),      опубликованием      реестра</w:t>
      </w:r>
      <w:r>
        <w:rPr>
          <w:rStyle w:val="FontStyle29"/>
        </w:rPr>
        <w:br/>
        <w:t>муниципальных услуг (функций), внесенных в реестр муниципальных услуг (функций).</w:t>
      </w:r>
      <w:proofErr w:type="gramEnd"/>
    </w:p>
    <w:p w:rsidR="00BA55ED" w:rsidRDefault="00BA55ED" w:rsidP="00BA55ED">
      <w:pPr>
        <w:pStyle w:val="Style18"/>
        <w:widowControl/>
        <w:numPr>
          <w:ilvl w:val="0"/>
          <w:numId w:val="4"/>
        </w:numPr>
        <w:tabs>
          <w:tab w:val="left" w:pos="1454"/>
        </w:tabs>
        <w:spacing w:line="398" w:lineRule="exact"/>
        <w:ind w:firstLine="754"/>
        <w:rPr>
          <w:rStyle w:val="FontStyle29"/>
        </w:rPr>
      </w:pPr>
      <w:r>
        <w:rPr>
          <w:rStyle w:val="FontStyle29"/>
        </w:rPr>
        <w:t>Предоставление муниципальных услуг (функций) регламентируется законодательными и иными нормативными правовыми актами, в том числе административными регламентами предоставления услуг (исполнения функций).</w:t>
      </w:r>
    </w:p>
    <w:p w:rsidR="00BA55ED" w:rsidRDefault="00BA55ED" w:rsidP="00BA55ED">
      <w:pPr>
        <w:pStyle w:val="Style18"/>
        <w:widowControl/>
        <w:numPr>
          <w:ilvl w:val="0"/>
          <w:numId w:val="4"/>
        </w:numPr>
        <w:tabs>
          <w:tab w:val="left" w:pos="1454"/>
        </w:tabs>
        <w:spacing w:line="398" w:lineRule="exact"/>
        <w:ind w:firstLine="754"/>
        <w:rPr>
          <w:rStyle w:val="FontStyle29"/>
        </w:rPr>
      </w:pPr>
      <w:r>
        <w:rPr>
          <w:rStyle w:val="FontStyle29"/>
        </w:rPr>
        <w:t xml:space="preserve">Целью ведения реестра муниципальных услуг (функций) является обеспечение заинтересованных органов государственной власти, органов местного самоуправления, физических и юридических лиц достоверной информацией о муниципальных услугах (функциях), их объеме и качестве, предоставляемых органом местного самоуправления  администрацией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>.</w:t>
      </w:r>
    </w:p>
    <w:p w:rsidR="00BA55ED" w:rsidRDefault="00BA55ED" w:rsidP="00BA55ED">
      <w:pPr>
        <w:pStyle w:val="Style18"/>
        <w:widowControl/>
        <w:numPr>
          <w:ilvl w:val="0"/>
          <w:numId w:val="4"/>
        </w:numPr>
        <w:tabs>
          <w:tab w:val="left" w:pos="1454"/>
        </w:tabs>
        <w:spacing w:before="5" w:line="398" w:lineRule="exact"/>
        <w:ind w:firstLine="754"/>
        <w:rPr>
          <w:rStyle w:val="FontStyle29"/>
        </w:rPr>
      </w:pPr>
      <w:r>
        <w:rPr>
          <w:rStyle w:val="FontStyle29"/>
        </w:rPr>
        <w:t>Внесению в реестр муниципальных услуг (функций) подлежат муниципальные услуги (функции) администрации городского поселения Новосемейкино  на предоставление муниципальных услуг (функций), в установленном порядке.</w:t>
      </w:r>
    </w:p>
    <w:p w:rsidR="00BA55ED" w:rsidRDefault="00BA55ED" w:rsidP="00BA55ED">
      <w:pPr>
        <w:pStyle w:val="Style18"/>
        <w:widowControl/>
        <w:numPr>
          <w:ilvl w:val="0"/>
          <w:numId w:val="4"/>
        </w:numPr>
        <w:tabs>
          <w:tab w:val="left" w:pos="1454"/>
        </w:tabs>
        <w:spacing w:line="398" w:lineRule="exact"/>
        <w:ind w:firstLine="754"/>
        <w:rPr>
          <w:rStyle w:val="FontStyle29"/>
        </w:rPr>
      </w:pPr>
      <w:r>
        <w:rPr>
          <w:rStyle w:val="FontStyle29"/>
        </w:rPr>
        <w:t>Реестр муниципальных услуг (функций) носит сводный характер и ведется на основе данных мониторинга муниципальных услуг (функций), проводимого администрацией  городского поселения Новосемейкино муниципального района Красноярский в пределах ее компетенции, в соответствии с настоящим порядком.</w:t>
      </w:r>
    </w:p>
    <w:p w:rsidR="00BA55ED" w:rsidRDefault="00BA55ED" w:rsidP="00BA55ED">
      <w:pPr>
        <w:pStyle w:val="Style19"/>
        <w:widowControl/>
        <w:spacing w:before="5"/>
        <w:jc w:val="left"/>
        <w:rPr>
          <w:rStyle w:val="FontStyle29"/>
        </w:rPr>
      </w:pPr>
      <w:r>
        <w:rPr>
          <w:rStyle w:val="FontStyle29"/>
        </w:rPr>
        <w:t xml:space="preserve">             Основанием для внесения изменений в Перечень являются: </w:t>
      </w:r>
    </w:p>
    <w:p w:rsidR="00BA55ED" w:rsidRDefault="00BA55ED" w:rsidP="00BA55ED">
      <w:pPr>
        <w:pStyle w:val="Style19"/>
        <w:widowControl/>
        <w:spacing w:before="5"/>
        <w:jc w:val="left"/>
        <w:rPr>
          <w:rStyle w:val="FontStyle29"/>
        </w:rPr>
      </w:pPr>
      <w:r>
        <w:rPr>
          <w:rStyle w:val="FontStyle29"/>
        </w:rPr>
        <w:t xml:space="preserve">                     данные мониторинга муниципальных услуг; </w:t>
      </w:r>
    </w:p>
    <w:p w:rsidR="00BA55ED" w:rsidRDefault="00BA55ED" w:rsidP="00BA55ED">
      <w:pPr>
        <w:pStyle w:val="Style19"/>
        <w:widowControl/>
        <w:spacing w:before="5"/>
        <w:jc w:val="left"/>
        <w:rPr>
          <w:rStyle w:val="FontStyle29"/>
        </w:rPr>
      </w:pPr>
      <w:r>
        <w:rPr>
          <w:rStyle w:val="FontStyle29"/>
        </w:rPr>
        <w:t xml:space="preserve">                     поручения   главы   администрации  городского поселения Новосемейкино  муниципального 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>;</w:t>
      </w:r>
    </w:p>
    <w:p w:rsidR="00BA55ED" w:rsidRDefault="00BA55ED" w:rsidP="00BA55ED">
      <w:pPr>
        <w:pStyle w:val="Style23"/>
        <w:widowControl/>
        <w:spacing w:line="398" w:lineRule="exact"/>
        <w:jc w:val="left"/>
        <w:rPr>
          <w:rStyle w:val="FontStyle29"/>
        </w:rPr>
      </w:pPr>
      <w:r>
        <w:rPr>
          <w:rStyle w:val="FontStyle29"/>
        </w:rPr>
        <w:t xml:space="preserve">поручения        заместителя        главы        администрации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>.</w:t>
      </w:r>
    </w:p>
    <w:p w:rsidR="00BA55ED" w:rsidRDefault="00BA55ED" w:rsidP="00BA55ED">
      <w:pPr>
        <w:pStyle w:val="Style18"/>
        <w:widowControl/>
        <w:tabs>
          <w:tab w:val="left" w:pos="1454"/>
        </w:tabs>
        <w:spacing w:line="398" w:lineRule="exact"/>
        <w:ind w:firstLine="754"/>
        <w:rPr>
          <w:rStyle w:val="FontStyle29"/>
        </w:rPr>
      </w:pPr>
      <w:r>
        <w:rPr>
          <w:rStyle w:val="FontStyle29"/>
        </w:rPr>
        <w:t>1.8.</w:t>
      </w:r>
      <w:r>
        <w:rPr>
          <w:rStyle w:val="FontStyle29"/>
        </w:rPr>
        <w:tab/>
        <w:t>Ведение реестра муниципальных услуг (функций)</w:t>
      </w:r>
      <w:r>
        <w:rPr>
          <w:rStyle w:val="FontStyle29"/>
        </w:rPr>
        <w:br/>
        <w:t>осуществляется отделом  администрации городского поселения Новосемейкино муниципального района Красноярский     (далее - отдел).</w:t>
      </w:r>
    </w:p>
    <w:p w:rsidR="00BA55ED" w:rsidRDefault="00BA55ED" w:rsidP="00BA55ED">
      <w:pPr>
        <w:pStyle w:val="Style18"/>
        <w:widowControl/>
        <w:tabs>
          <w:tab w:val="left" w:pos="1459"/>
        </w:tabs>
        <w:spacing w:line="398" w:lineRule="exact"/>
        <w:ind w:left="758" w:firstLine="0"/>
        <w:jc w:val="left"/>
        <w:rPr>
          <w:rStyle w:val="FontStyle29"/>
        </w:rPr>
      </w:pPr>
      <w:r>
        <w:rPr>
          <w:rStyle w:val="FontStyle29"/>
        </w:rPr>
        <w:t>1.9.</w:t>
      </w:r>
      <w:r>
        <w:rPr>
          <w:rStyle w:val="FontStyle29"/>
        </w:rPr>
        <w:tab/>
        <w:t>Отдел:</w:t>
      </w:r>
    </w:p>
    <w:p w:rsidR="00BA55ED" w:rsidRDefault="00BA55ED" w:rsidP="00BA55ED">
      <w:pPr>
        <w:pStyle w:val="Style23"/>
        <w:widowControl/>
        <w:spacing w:line="398" w:lineRule="exact"/>
        <w:ind w:left="1483" w:firstLine="0"/>
        <w:jc w:val="left"/>
        <w:rPr>
          <w:rStyle w:val="FontStyle29"/>
        </w:rPr>
      </w:pPr>
      <w:r>
        <w:rPr>
          <w:rStyle w:val="FontStyle29"/>
        </w:rPr>
        <w:t>ведет реестр муниципальных услуг (функций);</w:t>
      </w:r>
    </w:p>
    <w:p w:rsidR="00BA55ED" w:rsidRDefault="00BA55ED" w:rsidP="00BA55ED">
      <w:pPr>
        <w:pStyle w:val="Style23"/>
        <w:widowControl/>
        <w:spacing w:before="67" w:line="398" w:lineRule="exact"/>
        <w:rPr>
          <w:rStyle w:val="FontStyle29"/>
        </w:rPr>
      </w:pPr>
      <w:r>
        <w:rPr>
          <w:rStyle w:val="FontStyle29"/>
        </w:rPr>
        <w:t xml:space="preserve">осуществляет </w:t>
      </w:r>
      <w:proofErr w:type="gramStart"/>
      <w:r>
        <w:rPr>
          <w:rStyle w:val="FontStyle29"/>
        </w:rPr>
        <w:t>контроль за</w:t>
      </w:r>
      <w:proofErr w:type="gramEnd"/>
      <w:r>
        <w:rPr>
          <w:rStyle w:val="FontStyle29"/>
        </w:rPr>
        <w:t xml:space="preserve"> своевременным представлением сведений о муниципальных услугах (функциях), оказываемых администрацией  городского поселения Новосемейкино муниципального района Красноярский и </w:t>
      </w:r>
      <w:r>
        <w:rPr>
          <w:rStyle w:val="FontStyle29"/>
        </w:rPr>
        <w:lastRenderedPageBreak/>
        <w:t>уполномоченными на предоставление муниципальных услуг (функций) муниципальными учреждениями;</w:t>
      </w:r>
    </w:p>
    <w:p w:rsidR="00BA55ED" w:rsidRDefault="00BA55ED" w:rsidP="00BA55ED">
      <w:pPr>
        <w:pStyle w:val="Style23"/>
        <w:widowControl/>
        <w:spacing w:before="5" w:line="398" w:lineRule="exact"/>
        <w:rPr>
          <w:rStyle w:val="FontStyle29"/>
        </w:rPr>
      </w:pPr>
      <w:r>
        <w:rPr>
          <w:rStyle w:val="FontStyle29"/>
        </w:rPr>
        <w:t>обеспечивает разработку информационных документов по ведению реестра муниципальных услуг (функций), включая сбор, обработку, учет, регистрацию, хранение, обновление информационных ресурсов, представление сведений пользователям;</w:t>
      </w:r>
    </w:p>
    <w:p w:rsidR="00BA55ED" w:rsidRDefault="00BA55ED" w:rsidP="00BA55ED">
      <w:pPr>
        <w:pStyle w:val="Style23"/>
        <w:widowControl/>
        <w:spacing w:before="5" w:line="398" w:lineRule="exact"/>
        <w:ind w:firstLine="1464"/>
        <w:rPr>
          <w:rStyle w:val="FontStyle29"/>
        </w:rPr>
      </w:pPr>
      <w:r>
        <w:rPr>
          <w:rStyle w:val="FontStyle29"/>
        </w:rPr>
        <w:t>организует ведение мониторинга реестра муниципальных услуг (функций).</w:t>
      </w:r>
    </w:p>
    <w:p w:rsidR="00BA55ED" w:rsidRDefault="00BA55ED" w:rsidP="00BA55ED">
      <w:pPr>
        <w:pStyle w:val="Style20"/>
        <w:widowControl/>
        <w:spacing w:before="10" w:line="398" w:lineRule="exact"/>
        <w:rPr>
          <w:rStyle w:val="FontStyle29"/>
        </w:rPr>
      </w:pPr>
      <w:r>
        <w:rPr>
          <w:rStyle w:val="FontStyle29"/>
        </w:rPr>
        <w:t>Отдел имеет право в установленном порядке запрашивать в устной или письменной форме информацию о муниципальной услуге (функции), подлежащей включению в реестр муниципальных услуг (функций), и поясняющую информацию, которые орган местного самоуправления городского поселения Новосемейкино  муниципального района Красноярский  обязан представить в течение трех дней с момента получения запроса.</w:t>
      </w:r>
    </w:p>
    <w:p w:rsidR="00BA55ED" w:rsidRDefault="00BA55ED" w:rsidP="00BA55ED">
      <w:pPr>
        <w:pStyle w:val="Style18"/>
        <w:widowControl/>
        <w:tabs>
          <w:tab w:val="left" w:pos="1464"/>
        </w:tabs>
        <w:spacing w:before="5" w:line="398" w:lineRule="exact"/>
        <w:rPr>
          <w:rStyle w:val="FontStyle29"/>
        </w:rPr>
      </w:pPr>
      <w:r>
        <w:rPr>
          <w:rStyle w:val="FontStyle29"/>
        </w:rPr>
        <w:t>1.10.</w:t>
      </w:r>
      <w:r>
        <w:rPr>
          <w:rStyle w:val="FontStyle29"/>
        </w:rPr>
        <w:tab/>
        <w:t xml:space="preserve">Орган местного самоуправления  в </w:t>
      </w:r>
      <w:proofErr w:type="gramStart"/>
      <w:r>
        <w:rPr>
          <w:rStyle w:val="FontStyle29"/>
        </w:rPr>
        <w:t>полномочия</w:t>
      </w:r>
      <w:proofErr w:type="gramEnd"/>
      <w:r>
        <w:rPr>
          <w:rStyle w:val="FontStyle29"/>
        </w:rPr>
        <w:t xml:space="preserve"> которого  входит предоставление муниципальной услуги (функции):</w:t>
      </w:r>
    </w:p>
    <w:p w:rsidR="00BA55ED" w:rsidRDefault="00BA55ED" w:rsidP="00BA55ED">
      <w:pPr>
        <w:pStyle w:val="Style23"/>
        <w:widowControl/>
        <w:spacing w:line="398" w:lineRule="exact"/>
        <w:rPr>
          <w:rStyle w:val="FontStyle29"/>
        </w:rPr>
      </w:pPr>
      <w:r>
        <w:rPr>
          <w:rStyle w:val="FontStyle29"/>
        </w:rPr>
        <w:t>анализирует законодательные и иные нормативные правовые акты с целью выявления новых муниципальных услуг (функций), способов их исполнения;</w:t>
      </w:r>
    </w:p>
    <w:p w:rsidR="00BA55ED" w:rsidRDefault="00BA55ED" w:rsidP="00BA55ED">
      <w:pPr>
        <w:pStyle w:val="Style23"/>
        <w:widowControl/>
        <w:spacing w:before="5" w:line="398" w:lineRule="exact"/>
        <w:rPr>
          <w:rStyle w:val="FontStyle29"/>
        </w:rPr>
      </w:pPr>
      <w:r>
        <w:rPr>
          <w:rStyle w:val="FontStyle29"/>
        </w:rPr>
        <w:t>вносит предложения по внесению изменений в реестр муниципальных услуг (функций);</w:t>
      </w:r>
    </w:p>
    <w:p w:rsidR="00BA55ED" w:rsidRDefault="00BA55ED" w:rsidP="00BA55ED">
      <w:pPr>
        <w:pStyle w:val="Style23"/>
        <w:widowControl/>
        <w:spacing w:before="5" w:line="398" w:lineRule="exact"/>
        <w:ind w:firstLine="1459"/>
        <w:rPr>
          <w:rStyle w:val="FontStyle29"/>
        </w:rPr>
      </w:pPr>
      <w:r>
        <w:rPr>
          <w:rStyle w:val="FontStyle29"/>
        </w:rPr>
        <w:t>готовит документы, связанные с ведением муниципальных услуг (функций), являющихся предметом их ответственности;</w:t>
      </w:r>
    </w:p>
    <w:p w:rsidR="00BA55ED" w:rsidRDefault="00BA55ED" w:rsidP="00BA55ED">
      <w:pPr>
        <w:pStyle w:val="Style23"/>
        <w:widowControl/>
        <w:spacing w:line="398" w:lineRule="exact"/>
        <w:rPr>
          <w:rStyle w:val="FontStyle29"/>
        </w:rPr>
      </w:pPr>
      <w:r>
        <w:rPr>
          <w:rStyle w:val="FontStyle29"/>
        </w:rPr>
        <w:t>проводит мониторинг реестра муниципальных услуг (функций) в пределах своей компетенции;</w:t>
      </w:r>
    </w:p>
    <w:p w:rsidR="00BA55ED" w:rsidRDefault="00BA55ED" w:rsidP="00BA55ED">
      <w:pPr>
        <w:pStyle w:val="Style23"/>
        <w:widowControl/>
        <w:spacing w:before="5" w:line="398" w:lineRule="exact"/>
        <w:ind w:firstLine="1450"/>
        <w:rPr>
          <w:rStyle w:val="FontStyle29"/>
        </w:rPr>
      </w:pPr>
      <w:r>
        <w:rPr>
          <w:rStyle w:val="FontStyle29"/>
        </w:rPr>
        <w:t>ведет  реестры муниципальных услуг (функций), предоставляемых им.</w:t>
      </w:r>
    </w:p>
    <w:p w:rsidR="00BA55ED" w:rsidRDefault="00BA55ED" w:rsidP="00BA55ED">
      <w:pPr>
        <w:pStyle w:val="Style18"/>
        <w:widowControl/>
        <w:tabs>
          <w:tab w:val="left" w:pos="1464"/>
        </w:tabs>
        <w:spacing w:line="398" w:lineRule="exact"/>
        <w:rPr>
          <w:rStyle w:val="FontStyle29"/>
        </w:rPr>
      </w:pPr>
      <w:r>
        <w:rPr>
          <w:rStyle w:val="FontStyle29"/>
        </w:rPr>
        <w:t>1.11.</w:t>
      </w:r>
      <w:r>
        <w:rPr>
          <w:rStyle w:val="FontStyle29"/>
        </w:rPr>
        <w:tab/>
        <w:t>Уполномоченное лицо администрации обеспечивает</w:t>
      </w:r>
      <w:r>
        <w:rPr>
          <w:rStyle w:val="FontStyle29"/>
        </w:rPr>
        <w:br/>
        <w:t>своевременное и в полном объеме размещение сведений о муниципальных</w:t>
      </w:r>
      <w:r>
        <w:rPr>
          <w:rStyle w:val="FontStyle29"/>
        </w:rPr>
        <w:br/>
        <w:t xml:space="preserve">услугах (функциях)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в сводном реестре государственных и муниципальных услуг (функций), на едином портале государственных и муниципальных услуг (функций), в газете «Красноярские новости» и на официальном сайте муниципального района Красноярский.</w:t>
      </w:r>
    </w:p>
    <w:p w:rsidR="00BA55ED" w:rsidRDefault="00BA55ED" w:rsidP="00BA55ED">
      <w:pPr>
        <w:pStyle w:val="Style20"/>
        <w:widowControl/>
        <w:spacing w:before="5" w:line="398" w:lineRule="exact"/>
        <w:ind w:firstLine="710"/>
        <w:rPr>
          <w:rStyle w:val="FontStyle29"/>
        </w:rPr>
      </w:pPr>
      <w:r>
        <w:rPr>
          <w:rStyle w:val="FontStyle29"/>
        </w:rPr>
        <w:t xml:space="preserve">Размещение сведений о муниципальных услугах (функциях) в сводном реестре и на едином портале уполномоченное лицо осуществляет в соответствии с </w:t>
      </w:r>
      <w:r>
        <w:rPr>
          <w:rStyle w:val="FontStyle29"/>
        </w:rPr>
        <w:lastRenderedPageBreak/>
        <w:t xml:space="preserve">требованиями, установленными постановлением Правительства Российской Федерации от </w:t>
      </w:r>
      <w:r w:rsidR="00524101">
        <w:rPr>
          <w:rStyle w:val="FontStyle29"/>
        </w:rPr>
        <w:t xml:space="preserve">24.10.2011 </w:t>
      </w:r>
      <w:r>
        <w:rPr>
          <w:rStyle w:val="FontStyle29"/>
        </w:rPr>
        <w:t xml:space="preserve"> № </w:t>
      </w:r>
      <w:r w:rsidR="00524101">
        <w:rPr>
          <w:rStyle w:val="FontStyle29"/>
        </w:rPr>
        <w:t>861</w:t>
      </w:r>
      <w:r>
        <w:rPr>
          <w:rStyle w:val="FontStyle29"/>
        </w:rPr>
        <w:t>.</w:t>
      </w:r>
    </w:p>
    <w:p w:rsidR="00BA55ED" w:rsidRDefault="00BA55ED" w:rsidP="00BA55ED">
      <w:pPr>
        <w:pStyle w:val="Style6"/>
        <w:widowControl/>
        <w:spacing w:line="240" w:lineRule="exact"/>
        <w:rPr>
          <w:sz w:val="20"/>
          <w:szCs w:val="20"/>
        </w:rPr>
      </w:pPr>
    </w:p>
    <w:p w:rsidR="00BA55ED" w:rsidRDefault="00BA55ED" w:rsidP="00BA55ED">
      <w:pPr>
        <w:pStyle w:val="Style6"/>
        <w:widowControl/>
        <w:spacing w:before="163" w:line="403" w:lineRule="exact"/>
        <w:rPr>
          <w:rStyle w:val="FontStyle32"/>
        </w:rPr>
      </w:pPr>
      <w:r>
        <w:rPr>
          <w:rStyle w:val="FontStyle32"/>
        </w:rPr>
        <w:t>П.     Порядок ведения реестра муниципальных услуг (функций)</w:t>
      </w:r>
    </w:p>
    <w:p w:rsidR="00BA55ED" w:rsidRPr="00A6594A" w:rsidRDefault="00BA55ED" w:rsidP="00BA55ED">
      <w:pPr>
        <w:pStyle w:val="Style15"/>
        <w:widowControl/>
        <w:rPr>
          <w:rStyle w:val="FontStyle29"/>
        </w:rPr>
      </w:pPr>
      <w:r w:rsidRPr="00A6594A">
        <w:rPr>
          <w:rStyle w:val="FontStyle29"/>
        </w:rPr>
        <w:t xml:space="preserve">2.1. Реестр муниципальных услуг (функций) утверждается постановлением администрации городского поселения Новосемейкино муниципального района Красноярский и ведется на бумажных и электронных носителях в соответствии с требованиями, установленными постановлением Правительства Российской Федерации от </w:t>
      </w:r>
      <w:r w:rsidR="009816C5" w:rsidRPr="00A6594A">
        <w:rPr>
          <w:rStyle w:val="FontStyle29"/>
        </w:rPr>
        <w:t xml:space="preserve">24.10.2011 </w:t>
      </w:r>
      <w:r w:rsidRPr="00A6594A">
        <w:rPr>
          <w:rStyle w:val="FontStyle29"/>
        </w:rPr>
        <w:t xml:space="preserve"> №</w:t>
      </w:r>
      <w:r w:rsidR="009816C5" w:rsidRPr="00A6594A">
        <w:rPr>
          <w:rStyle w:val="FontStyle29"/>
        </w:rPr>
        <w:t xml:space="preserve"> 861.</w:t>
      </w:r>
    </w:p>
    <w:p w:rsidR="00524101" w:rsidRPr="00A6594A" w:rsidRDefault="00BA55ED" w:rsidP="00BA55ED">
      <w:pPr>
        <w:pStyle w:val="Style15"/>
        <w:widowControl/>
        <w:rPr>
          <w:rStyle w:val="FontStyle29"/>
        </w:rPr>
      </w:pPr>
      <w:r w:rsidRPr="00A6594A">
        <w:rPr>
          <w:rStyle w:val="FontStyle29"/>
        </w:rPr>
        <w:t xml:space="preserve">Реестр муниципальных услуг (функций) формируется на основе реестров муниципальных услуг (функций) органа местного самоуправления, которые ведутся на бумажных и электронных носителях указанным органом, в соответствии с настоящим порядком. </w:t>
      </w:r>
    </w:p>
    <w:p w:rsidR="00436B3A" w:rsidRDefault="00A6594A" w:rsidP="000153AC">
      <w:pPr>
        <w:pStyle w:val="a4"/>
        <w:ind w:firstLine="544"/>
        <w:contextualSpacing/>
        <w:jc w:val="both"/>
        <w:rPr>
          <w:sz w:val="26"/>
          <w:szCs w:val="26"/>
        </w:rPr>
      </w:pPr>
      <w:r w:rsidRPr="00436B3A">
        <w:rPr>
          <w:sz w:val="26"/>
          <w:szCs w:val="26"/>
        </w:rPr>
        <w:t>Реестр муниципальных услуг содержит сведения:</w:t>
      </w:r>
    </w:p>
    <w:p w:rsidR="008677AA" w:rsidRDefault="008677AA" w:rsidP="000153AC">
      <w:pPr>
        <w:pStyle w:val="a4"/>
        <w:ind w:firstLine="544"/>
        <w:contextualSpacing/>
        <w:jc w:val="both"/>
        <w:rPr>
          <w:sz w:val="26"/>
          <w:szCs w:val="26"/>
        </w:rPr>
      </w:pPr>
    </w:p>
    <w:p w:rsidR="00A6594A" w:rsidRPr="00436B3A" w:rsidRDefault="008677AA" w:rsidP="000153AC">
      <w:pPr>
        <w:pStyle w:val="a4"/>
        <w:ind w:firstLine="54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A6594A" w:rsidRPr="00436B3A">
        <w:rPr>
          <w:sz w:val="26"/>
          <w:szCs w:val="26"/>
        </w:rPr>
        <w:t>) о муниципальных услугах, предоставляемых органами местного самоуправления в соответствующем муниципальном образовании;</w:t>
      </w:r>
    </w:p>
    <w:p w:rsidR="00A6594A" w:rsidRPr="00436B3A" w:rsidRDefault="008677AA" w:rsidP="000153AC">
      <w:pPr>
        <w:spacing w:line="240" w:lineRule="auto"/>
        <w:ind w:firstLine="54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A6594A" w:rsidRPr="00436B3A">
        <w:rPr>
          <w:rFonts w:ascii="Times New Roman" w:hAnsi="Times New Roman" w:cs="Times New Roman"/>
          <w:sz w:val="26"/>
          <w:szCs w:val="26"/>
        </w:rPr>
        <w:t>) об услугах, которые являются необходимыми и обязательными для предоставления муниципальных услуг и включены в перечень, утвержденный в соответствии с нормативным правовым актом представительного органа местного самоуправления - в отношении услуг, оказываемых в целях предоставления органами местного самоуправления муниципальных услуг;</w:t>
      </w:r>
    </w:p>
    <w:p w:rsidR="00A6594A" w:rsidRDefault="008677AA" w:rsidP="000153AC">
      <w:pPr>
        <w:pStyle w:val="a4"/>
        <w:ind w:firstLine="542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="00A6594A" w:rsidRPr="00436B3A">
        <w:rPr>
          <w:sz w:val="26"/>
          <w:szCs w:val="26"/>
        </w:rPr>
        <w:t>) об услугах, предоставляемых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случае, если указанные услуги включены в перечень, установленный Правительством Российской Федерации.</w:t>
      </w:r>
      <w:proofErr w:type="gramEnd"/>
      <w:r w:rsidR="00A6594A" w:rsidRPr="00436B3A">
        <w:rPr>
          <w:sz w:val="26"/>
          <w:szCs w:val="26"/>
        </w:rPr>
        <w:t xml:space="preserve"> </w:t>
      </w:r>
      <w:proofErr w:type="gramStart"/>
      <w:r w:rsidR="00A6594A" w:rsidRPr="00436B3A">
        <w:rPr>
          <w:sz w:val="26"/>
          <w:szCs w:val="26"/>
        </w:rPr>
        <w:t>Высший исполнительный орган государственной власти субъекта Российской Федерации вправе утвердить дополнительный перечень услуг, оказываемых в субъекте Российской Федерации государственными и муниципальными учреждениями и другими организациями, в которых размещается государственное задание (заказ) субъекта Российской Федерации или муниципальное задание (заказ),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законом, выполняемое (выполняемый) за</w:t>
      </w:r>
      <w:proofErr w:type="gramEnd"/>
      <w:r w:rsidR="00A6594A" w:rsidRPr="00436B3A">
        <w:rPr>
          <w:sz w:val="26"/>
          <w:szCs w:val="26"/>
        </w:rPr>
        <w:t xml:space="preserve">  счет средств местного бюджета;</w:t>
      </w:r>
    </w:p>
    <w:p w:rsidR="008677AA" w:rsidRPr="00436B3A" w:rsidRDefault="008677AA" w:rsidP="000153AC">
      <w:pPr>
        <w:pStyle w:val="a4"/>
        <w:ind w:firstLine="542"/>
        <w:contextualSpacing/>
        <w:jc w:val="both"/>
        <w:rPr>
          <w:sz w:val="26"/>
          <w:szCs w:val="26"/>
        </w:rPr>
      </w:pPr>
    </w:p>
    <w:p w:rsidR="00A6594A" w:rsidRPr="00436B3A" w:rsidRDefault="008677AA" w:rsidP="00436B3A">
      <w:pPr>
        <w:pStyle w:val="a4"/>
        <w:ind w:firstLine="542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A6594A" w:rsidRPr="00436B3A">
        <w:rPr>
          <w:sz w:val="26"/>
          <w:szCs w:val="26"/>
        </w:rPr>
        <w:t>) иные сведения, состав которых устанавливается местной администрацией.</w:t>
      </w:r>
    </w:p>
    <w:p w:rsidR="00BA55ED" w:rsidRDefault="00BA55ED" w:rsidP="00BA55ED">
      <w:pPr>
        <w:pStyle w:val="Style15"/>
        <w:widowControl/>
        <w:rPr>
          <w:rStyle w:val="FontStyle29"/>
        </w:rPr>
      </w:pPr>
      <w:r>
        <w:rPr>
          <w:rStyle w:val="FontStyle29"/>
        </w:rPr>
        <w:lastRenderedPageBreak/>
        <w:t>2.2.   Реестр муниципальных услуг (функций) содержит: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firstLine="542"/>
        <w:rPr>
          <w:rStyle w:val="FontStyle29"/>
        </w:rPr>
      </w:pPr>
      <w:r>
        <w:rPr>
          <w:rStyle w:val="FontStyle29"/>
        </w:rPr>
        <w:t>регистрационный номер муниципальной услуги (функции) и дату размещения сведений о ней (дату и основание внесения изменений в такие сведения);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firstLine="542"/>
        <w:rPr>
          <w:rStyle w:val="FontStyle29"/>
        </w:rPr>
      </w:pPr>
      <w:r>
        <w:rPr>
          <w:rStyle w:val="FontStyle29"/>
        </w:rPr>
        <w:t>наименование муниципальной услуги (функции), ее краткое описание;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firstLine="542"/>
        <w:rPr>
          <w:rStyle w:val="FontStyle29"/>
        </w:rPr>
      </w:pPr>
      <w:r>
        <w:rPr>
          <w:rStyle w:val="FontStyle29"/>
        </w:rPr>
        <w:t>правовое обоснование предоставления муниципальной услуги (исполнения функции);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left="542"/>
        <w:jc w:val="left"/>
        <w:rPr>
          <w:rStyle w:val="FontStyle29"/>
        </w:rPr>
      </w:pPr>
      <w:r>
        <w:rPr>
          <w:rStyle w:val="FontStyle29"/>
        </w:rPr>
        <w:t>вид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firstLine="542"/>
        <w:rPr>
          <w:rStyle w:val="FontStyle29"/>
        </w:rPr>
      </w:pPr>
      <w:r>
        <w:rPr>
          <w:rStyle w:val="FontStyle29"/>
        </w:rPr>
        <w:t>наименование органа местного самоуправления, предоставляющего муниципальную услугу (исполняющего функцию);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left="542"/>
        <w:jc w:val="left"/>
        <w:rPr>
          <w:rStyle w:val="FontStyle29"/>
        </w:rPr>
      </w:pPr>
      <w:r>
        <w:rPr>
          <w:rStyle w:val="FontStyle29"/>
        </w:rPr>
        <w:t>получатель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5"/>
        </w:numPr>
        <w:tabs>
          <w:tab w:val="left" w:pos="725"/>
        </w:tabs>
        <w:ind w:left="542"/>
        <w:jc w:val="left"/>
        <w:rPr>
          <w:rStyle w:val="FontStyle29"/>
        </w:rPr>
      </w:pPr>
      <w:r>
        <w:rPr>
          <w:rStyle w:val="FontStyle29"/>
        </w:rPr>
        <w:t>порядок действий получателя муниципальной услуги (функции);</w:t>
      </w:r>
    </w:p>
    <w:p w:rsidR="00BA55ED" w:rsidRDefault="00BA55ED" w:rsidP="00BA55ED">
      <w:pPr>
        <w:pStyle w:val="Style17"/>
        <w:widowControl/>
        <w:tabs>
          <w:tab w:val="left" w:pos="720"/>
        </w:tabs>
        <w:spacing w:before="67" w:line="384" w:lineRule="exact"/>
        <w:ind w:firstLine="547"/>
        <w:rPr>
          <w:rStyle w:val="FontStyle29"/>
        </w:rPr>
      </w:pPr>
      <w:r>
        <w:rPr>
          <w:rStyle w:val="FontStyle29"/>
        </w:rPr>
        <w:t>-</w:t>
      </w:r>
      <w:r>
        <w:rPr>
          <w:rStyle w:val="FontStyle29"/>
        </w:rPr>
        <w:tab/>
        <w:t>документы, предоставляемые получателем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6"/>
        </w:numPr>
        <w:tabs>
          <w:tab w:val="left" w:pos="734"/>
        </w:tabs>
        <w:spacing w:before="19" w:line="398" w:lineRule="exact"/>
        <w:ind w:left="562"/>
        <w:jc w:val="left"/>
        <w:rPr>
          <w:rStyle w:val="FontStyle29"/>
        </w:rPr>
      </w:pPr>
      <w:r>
        <w:rPr>
          <w:rStyle w:val="FontStyle29"/>
        </w:rPr>
        <w:t>сроки предоставления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6"/>
        </w:numPr>
        <w:tabs>
          <w:tab w:val="left" w:pos="734"/>
        </w:tabs>
        <w:spacing w:line="398" w:lineRule="exact"/>
        <w:ind w:left="562"/>
        <w:jc w:val="left"/>
        <w:rPr>
          <w:rStyle w:val="FontStyle29"/>
        </w:rPr>
      </w:pPr>
      <w:r>
        <w:rPr>
          <w:rStyle w:val="FontStyle29"/>
        </w:rPr>
        <w:t>место предоставления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6"/>
        </w:numPr>
        <w:tabs>
          <w:tab w:val="left" w:pos="734"/>
        </w:tabs>
        <w:spacing w:line="398" w:lineRule="exact"/>
        <w:ind w:left="562"/>
        <w:jc w:val="left"/>
        <w:rPr>
          <w:rStyle w:val="FontStyle29"/>
        </w:rPr>
      </w:pPr>
      <w:r>
        <w:rPr>
          <w:rStyle w:val="FontStyle29"/>
        </w:rPr>
        <w:t>результат муниципальной услуги (функции);</w:t>
      </w:r>
    </w:p>
    <w:p w:rsidR="00BA55ED" w:rsidRDefault="00BA55ED" w:rsidP="00BA55ED">
      <w:pPr>
        <w:rPr>
          <w:sz w:val="2"/>
          <w:szCs w:val="2"/>
        </w:rPr>
      </w:pPr>
    </w:p>
    <w:p w:rsidR="00BA55ED" w:rsidRDefault="00BA55ED" w:rsidP="00BA55ED">
      <w:pPr>
        <w:pStyle w:val="Style17"/>
        <w:widowControl/>
        <w:numPr>
          <w:ilvl w:val="0"/>
          <w:numId w:val="7"/>
        </w:numPr>
        <w:tabs>
          <w:tab w:val="left" w:pos="720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сведения о согласовании предоставления муниципальной услуги (исполнения функции);</w:t>
      </w:r>
    </w:p>
    <w:p w:rsidR="00BA55ED" w:rsidRDefault="00BA55ED" w:rsidP="00BA55ED">
      <w:pPr>
        <w:pStyle w:val="Style17"/>
        <w:widowControl/>
        <w:numPr>
          <w:ilvl w:val="0"/>
          <w:numId w:val="7"/>
        </w:numPr>
        <w:tabs>
          <w:tab w:val="left" w:pos="720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очередность предоставления муниципальной услуги (исполнения функции) (совершения действий и принятия решений) в случае превышения спроса на муниципальную услугу (функцию) над возможностью ее предоставления без ожидания;</w:t>
      </w:r>
    </w:p>
    <w:p w:rsidR="00BA55ED" w:rsidRDefault="00BA55ED" w:rsidP="00BA55ED">
      <w:pPr>
        <w:pStyle w:val="Style17"/>
        <w:widowControl/>
        <w:numPr>
          <w:ilvl w:val="0"/>
          <w:numId w:val="7"/>
        </w:numPr>
        <w:tabs>
          <w:tab w:val="left" w:pos="720"/>
        </w:tabs>
        <w:spacing w:line="398" w:lineRule="exact"/>
        <w:ind w:firstLine="547"/>
        <w:rPr>
          <w:rStyle w:val="FontStyle29"/>
        </w:rPr>
      </w:pPr>
      <w:r>
        <w:rPr>
          <w:rStyle w:val="FontStyle29"/>
        </w:rPr>
        <w:t>информационное обеспечение получателей муниципальной услуги (функции) при обращении за ее получением и в ходе предоставления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7"/>
        </w:numPr>
        <w:tabs>
          <w:tab w:val="left" w:pos="720"/>
        </w:tabs>
        <w:spacing w:before="10" w:line="398" w:lineRule="exact"/>
        <w:ind w:firstLine="547"/>
        <w:rPr>
          <w:rStyle w:val="FontStyle29"/>
        </w:rPr>
      </w:pPr>
      <w:r>
        <w:rPr>
          <w:rStyle w:val="FontStyle29"/>
        </w:rPr>
        <w:t>основания для приостановления предоставления либо отказа в предоставлении муниципальной услуги (функции);</w:t>
      </w:r>
    </w:p>
    <w:p w:rsidR="00BA55ED" w:rsidRDefault="00BA55ED" w:rsidP="00BA55ED">
      <w:pPr>
        <w:pStyle w:val="Style17"/>
        <w:widowControl/>
        <w:numPr>
          <w:ilvl w:val="0"/>
          <w:numId w:val="7"/>
        </w:numPr>
        <w:tabs>
          <w:tab w:val="left" w:pos="720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порядок обжалования решений и действий (бездействия) органа местного самоуправления, должностных лиц при предоставлении муниципальной услуги (исполнении функции).</w:t>
      </w:r>
    </w:p>
    <w:p w:rsidR="00BA55ED" w:rsidRDefault="00BA55ED" w:rsidP="00BA55ED">
      <w:pPr>
        <w:pStyle w:val="Style15"/>
        <w:widowControl/>
        <w:spacing w:line="398" w:lineRule="exact"/>
        <w:ind w:firstLine="547"/>
        <w:rPr>
          <w:rStyle w:val="FontStyle29"/>
        </w:rPr>
      </w:pPr>
      <w:r>
        <w:rPr>
          <w:rStyle w:val="FontStyle29"/>
        </w:rPr>
        <w:t xml:space="preserve">2.3. </w:t>
      </w:r>
      <w:proofErr w:type="gramStart"/>
      <w:r>
        <w:rPr>
          <w:rStyle w:val="FontStyle29"/>
        </w:rPr>
        <w:t xml:space="preserve">При внесении в реестр муниципальных услуг (функций), исключении из реестра муниципальных услуг (функций), изменении муниципальных услуг (функций) в реестре орган  местного самоуправления,  уполномоченный  предоставлять муниципальную услугу (функцию),  либо участвующий  в предоставлении муниципальной услуги (функции) орган  местного самоуправления, </w:t>
      </w:r>
      <w:r>
        <w:rPr>
          <w:rStyle w:val="FontStyle29"/>
        </w:rPr>
        <w:lastRenderedPageBreak/>
        <w:t>готовит в установленном порядке проект постановления администрации городского поселения Новосемейкино муниципального района Красноярский о внесении изменений в реестр муниципальных услуг  (функций).</w:t>
      </w:r>
      <w:proofErr w:type="gramEnd"/>
    </w:p>
    <w:p w:rsidR="00BA55ED" w:rsidRDefault="00BA55ED" w:rsidP="00BA55ED">
      <w:pPr>
        <w:pStyle w:val="Style15"/>
        <w:widowControl/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 xml:space="preserve">К проекту постановления администрации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прилагаются следующие документы:</w:t>
      </w:r>
    </w:p>
    <w:p w:rsidR="00BA55ED" w:rsidRDefault="00BA55ED" w:rsidP="00BA55ED">
      <w:pPr>
        <w:pStyle w:val="Style15"/>
        <w:widowControl/>
        <w:spacing w:line="398" w:lineRule="exact"/>
        <w:ind w:firstLine="547"/>
        <w:rPr>
          <w:rStyle w:val="FontStyle29"/>
        </w:rPr>
      </w:pPr>
      <w:r>
        <w:rPr>
          <w:rStyle w:val="FontStyle29"/>
        </w:rPr>
        <w:t>а) обращение о включении соответствующей муниципальной услуги (функции) в реестр муниципальных услуг (функций) с указанием органа  местного самоуправления, уполномоченного   предоставлять  данную муниципальную услугу (исполнять функцию) либо участвующего  в предоставлении муниципальной услуги (исполнении функции) органа  местного самоуправления;</w:t>
      </w:r>
    </w:p>
    <w:p w:rsidR="00BA55ED" w:rsidRDefault="00BA55ED" w:rsidP="00BA55ED">
      <w:pPr>
        <w:pStyle w:val="Style17"/>
        <w:widowControl/>
        <w:tabs>
          <w:tab w:val="left" w:pos="974"/>
        </w:tabs>
        <w:spacing w:line="398" w:lineRule="exact"/>
        <w:ind w:firstLine="552"/>
        <w:rPr>
          <w:rStyle w:val="FontStyle29"/>
        </w:rPr>
      </w:pPr>
      <w:proofErr w:type="gramStart"/>
      <w:r>
        <w:rPr>
          <w:rStyle w:val="FontStyle29"/>
        </w:rPr>
        <w:t>б)</w:t>
      </w:r>
      <w:r>
        <w:rPr>
          <w:rStyle w:val="FontStyle29"/>
        </w:rPr>
        <w:tab/>
        <w:t>пояснительная записка, описывающая характер муниципальной</w:t>
      </w:r>
      <w:r>
        <w:rPr>
          <w:rStyle w:val="FontStyle29"/>
        </w:rPr>
        <w:br/>
        <w:t>услуги (функции), субъектов, которым она предоставляется, основания и</w:t>
      </w:r>
      <w:r>
        <w:rPr>
          <w:rStyle w:val="FontStyle29"/>
        </w:rPr>
        <w:br/>
        <w:t>условия ее оказания, сроки предоставления, планируемое количество</w:t>
      </w:r>
      <w:r>
        <w:rPr>
          <w:rStyle w:val="FontStyle29"/>
        </w:rPr>
        <w:br/>
        <w:t>субъектов, которым предоставляется муниципальная услуга (в отношении</w:t>
      </w:r>
      <w:r>
        <w:rPr>
          <w:rStyle w:val="FontStyle29"/>
        </w:rPr>
        <w:br/>
        <w:t>которых исполняется функция) (среднемесячное значение), территорию, на</w:t>
      </w:r>
      <w:r>
        <w:rPr>
          <w:rStyle w:val="FontStyle29"/>
        </w:rPr>
        <w:br/>
        <w:t>которой подлежит предоставление муниципальной услуги (исполнение</w:t>
      </w:r>
      <w:r>
        <w:rPr>
          <w:rStyle w:val="FontStyle29"/>
        </w:rPr>
        <w:br/>
        <w:t>функции), основание для включения муниципальной услуги в реестр</w:t>
      </w:r>
      <w:r>
        <w:rPr>
          <w:rStyle w:val="FontStyle29"/>
        </w:rPr>
        <w:br/>
        <w:t>муниципальных услуг (функций);</w:t>
      </w:r>
      <w:proofErr w:type="gramEnd"/>
    </w:p>
    <w:p w:rsidR="00BA55ED" w:rsidRDefault="00BA55ED" w:rsidP="00BA55ED">
      <w:pPr>
        <w:pStyle w:val="Style17"/>
        <w:widowControl/>
        <w:tabs>
          <w:tab w:val="left" w:pos="1109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в)</w:t>
      </w:r>
      <w:r>
        <w:rPr>
          <w:rStyle w:val="FontStyle29"/>
        </w:rPr>
        <w:tab/>
        <w:t>заполненный стандарт муниципальной услуги (функции),</w:t>
      </w:r>
      <w:r>
        <w:rPr>
          <w:rStyle w:val="FontStyle29"/>
        </w:rPr>
        <w:br/>
        <w:t>предоставляемой (исполняемой) органом местного самоуправления, по форме</w:t>
      </w:r>
      <w:r>
        <w:rPr>
          <w:rStyle w:val="FontStyle29"/>
        </w:rPr>
        <w:br/>
        <w:t>согласно приложению к настоящему порядку, завизированный</w:t>
      </w:r>
      <w:r>
        <w:rPr>
          <w:rStyle w:val="FontStyle29"/>
        </w:rPr>
        <w:br/>
        <w:t>руководителем соответствующего органа местного самоуправления.</w:t>
      </w:r>
    </w:p>
    <w:p w:rsidR="00BA55ED" w:rsidRDefault="00BA55ED" w:rsidP="00BA55ED">
      <w:pPr>
        <w:pStyle w:val="Style15"/>
        <w:widowControl/>
        <w:spacing w:line="398" w:lineRule="exact"/>
        <w:ind w:left="552" w:firstLine="0"/>
        <w:jc w:val="left"/>
        <w:rPr>
          <w:rStyle w:val="FontStyle29"/>
        </w:rPr>
      </w:pPr>
      <w:r>
        <w:rPr>
          <w:rStyle w:val="FontStyle29"/>
        </w:rPr>
        <w:t>Информация представляется на бумажных и электронных носителях.</w:t>
      </w:r>
    </w:p>
    <w:p w:rsidR="00BA55ED" w:rsidRDefault="00BA55ED" w:rsidP="00BA55ED">
      <w:pPr>
        <w:pStyle w:val="Style17"/>
        <w:widowControl/>
        <w:tabs>
          <w:tab w:val="left" w:pos="1061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2.4. Отдел вправе самостоятельно по результатам мониторинга</w:t>
      </w:r>
      <w:r>
        <w:rPr>
          <w:rStyle w:val="FontStyle29"/>
        </w:rPr>
        <w:br/>
        <w:t>действующего законодательства инициировать внесение изменений в</w:t>
      </w:r>
      <w:r>
        <w:rPr>
          <w:rStyle w:val="FontStyle29"/>
        </w:rPr>
        <w:br/>
        <w:t>реестр муниципальных услуг (функций) в соответствии с настоящим</w:t>
      </w:r>
      <w:r>
        <w:rPr>
          <w:rStyle w:val="FontStyle29"/>
        </w:rPr>
        <w:br/>
        <w:t>порядком.</w:t>
      </w:r>
    </w:p>
    <w:p w:rsidR="00BA55ED" w:rsidRDefault="00BA55ED" w:rsidP="00BA55ED">
      <w:pPr>
        <w:pStyle w:val="Style17"/>
        <w:widowControl/>
        <w:tabs>
          <w:tab w:val="left" w:pos="1454"/>
        </w:tabs>
        <w:spacing w:before="5" w:line="398" w:lineRule="exact"/>
        <w:rPr>
          <w:rStyle w:val="FontStyle29"/>
        </w:rPr>
      </w:pPr>
      <w:r>
        <w:rPr>
          <w:rStyle w:val="FontStyle29"/>
        </w:rPr>
        <w:t>2.5.</w:t>
      </w:r>
      <w:r>
        <w:rPr>
          <w:rStyle w:val="FontStyle29"/>
        </w:rPr>
        <w:tab/>
        <w:t>Размещение сведений об услугах (функциях) в реестре</w:t>
      </w:r>
      <w:r>
        <w:rPr>
          <w:rStyle w:val="FontStyle29"/>
        </w:rPr>
        <w:br/>
        <w:t>муниципальных услуг (функций) или их предоставление в отдел</w:t>
      </w:r>
      <w:r>
        <w:rPr>
          <w:rStyle w:val="FontStyle29"/>
        </w:rPr>
        <w:br/>
        <w:t>для последующего включения в реестр муниципальных услуг (функций)</w:t>
      </w:r>
      <w:r>
        <w:rPr>
          <w:rStyle w:val="FontStyle29"/>
        </w:rPr>
        <w:br/>
        <w:t>осуществляется в течение 7 (семи) календарных дней со дня, следующего</w:t>
      </w:r>
      <w:r>
        <w:rPr>
          <w:rStyle w:val="FontStyle29"/>
        </w:rPr>
        <w:br/>
        <w:t>за днем предоставления документов в соответствии с п. 2.3. настоящего</w:t>
      </w:r>
      <w:r>
        <w:rPr>
          <w:rStyle w:val="FontStyle29"/>
        </w:rPr>
        <w:br/>
        <w:t>порядка.</w:t>
      </w:r>
    </w:p>
    <w:p w:rsidR="00BA55ED" w:rsidRDefault="00BA55ED" w:rsidP="00BA55ED">
      <w:pPr>
        <w:pStyle w:val="Style15"/>
        <w:widowControl/>
        <w:spacing w:line="398" w:lineRule="exact"/>
        <w:rPr>
          <w:rStyle w:val="FontStyle29"/>
        </w:rPr>
      </w:pPr>
      <w:proofErr w:type="gramStart"/>
      <w:r>
        <w:rPr>
          <w:rStyle w:val="FontStyle29"/>
        </w:rPr>
        <w:t xml:space="preserve">Размещение  сведений об услугах (функциях) осуществляется путем заполнения электронных форм реестра муниципальных услуг (функций) и принятия </w:t>
      </w:r>
      <w:r>
        <w:rPr>
          <w:rStyle w:val="FontStyle29"/>
        </w:rPr>
        <w:lastRenderedPageBreak/>
        <w:t>соответствующего постановления администрации городского поселения Новосемейкино  муниципального района Красноярский о внесении изменений в реестр муниципальных услуг (функций).</w:t>
      </w:r>
      <w:proofErr w:type="gramEnd"/>
    </w:p>
    <w:p w:rsidR="00BA55ED" w:rsidRDefault="00BA55ED" w:rsidP="00BA55ED">
      <w:pPr>
        <w:pStyle w:val="Style17"/>
        <w:widowControl/>
        <w:tabs>
          <w:tab w:val="left" w:pos="1454"/>
        </w:tabs>
        <w:spacing w:line="398" w:lineRule="exact"/>
        <w:rPr>
          <w:rStyle w:val="FontStyle29"/>
        </w:rPr>
      </w:pPr>
      <w:r>
        <w:rPr>
          <w:rStyle w:val="FontStyle29"/>
        </w:rPr>
        <w:t>2.6.</w:t>
      </w:r>
      <w:r>
        <w:rPr>
          <w:rStyle w:val="FontStyle29"/>
        </w:rPr>
        <w:tab/>
      </w:r>
      <w:proofErr w:type="gramStart"/>
      <w:r>
        <w:rPr>
          <w:rStyle w:val="FontStyle29"/>
        </w:rPr>
        <w:t>Сведения об услугах (функциях), предоставление (исполнение)</w:t>
      </w:r>
      <w:r>
        <w:rPr>
          <w:rStyle w:val="FontStyle29"/>
        </w:rPr>
        <w:br/>
        <w:t>которых регламентируется утвержденными нормативными правовыми</w:t>
      </w:r>
      <w:r>
        <w:rPr>
          <w:rStyle w:val="FontStyle29"/>
        </w:rPr>
        <w:br/>
        <w:t>актами в  форме административных регламентов, проверяются специалистом юристом  на соответствие нормативным правовым актам, регулирующим предоставление муниципальной услуги (исполнение функции), а также на полноту и правильность заполнения полей электронных форм реестра муниципальных услуг (функций), в течение 7 календарных дней со дня их предоставления, в остальных случаях - в течение 15 календарных</w:t>
      </w:r>
      <w:proofErr w:type="gramEnd"/>
      <w:r>
        <w:rPr>
          <w:rStyle w:val="FontStyle29"/>
        </w:rPr>
        <w:t xml:space="preserve"> дней.</w:t>
      </w:r>
    </w:p>
    <w:p w:rsidR="00BA55ED" w:rsidRDefault="00BA55ED" w:rsidP="00BA55ED">
      <w:pPr>
        <w:pStyle w:val="Style17"/>
        <w:widowControl/>
        <w:numPr>
          <w:ilvl w:val="0"/>
          <w:numId w:val="8"/>
        </w:numPr>
        <w:tabs>
          <w:tab w:val="left" w:pos="1459"/>
        </w:tabs>
        <w:spacing w:line="398" w:lineRule="exact"/>
        <w:ind w:firstLine="547"/>
        <w:rPr>
          <w:rStyle w:val="FontStyle29"/>
        </w:rPr>
      </w:pPr>
      <w:r>
        <w:rPr>
          <w:rStyle w:val="FontStyle29"/>
        </w:rPr>
        <w:t>Если по результатам проверки, указанной в п. 2.6. настоящего Порядка, нарушений не выявлено, сведения об услугах (функциях) размещаются в реестре муниципальных услуг (функций) в соответствии с п. 2.5. настоящего порядка.</w:t>
      </w:r>
    </w:p>
    <w:p w:rsidR="00BA55ED" w:rsidRDefault="00BA55ED" w:rsidP="00BA55ED">
      <w:pPr>
        <w:pStyle w:val="Style17"/>
        <w:widowControl/>
        <w:numPr>
          <w:ilvl w:val="0"/>
          <w:numId w:val="8"/>
        </w:numPr>
        <w:tabs>
          <w:tab w:val="left" w:pos="1459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>В случае если по результатам проверки, указанной в п. 2.6. настоящего порядка, выявлены нарушения, то сведения об услугах (функциях) в реестре муниципальных услуг (функций) не размещаются. При этом отделом в установленном порядке обеспечивается направление лицу, предоставившему такие сведения, в письменной форме и в форме электронного документа уведомление о допущенных нарушениях с предложением об их устранении и повторном предоставлении сведений об услугах (функциях) для размещения.</w:t>
      </w:r>
    </w:p>
    <w:p w:rsidR="00BA55ED" w:rsidRDefault="00BA55ED" w:rsidP="00BA55ED">
      <w:pPr>
        <w:pStyle w:val="Style17"/>
        <w:widowControl/>
        <w:numPr>
          <w:ilvl w:val="0"/>
          <w:numId w:val="8"/>
        </w:numPr>
        <w:tabs>
          <w:tab w:val="left" w:pos="1459"/>
        </w:tabs>
        <w:spacing w:line="398" w:lineRule="exact"/>
        <w:ind w:firstLine="547"/>
        <w:rPr>
          <w:rStyle w:val="FontStyle29"/>
        </w:rPr>
      </w:pPr>
      <w:proofErr w:type="gramStart"/>
      <w:r>
        <w:rPr>
          <w:rStyle w:val="FontStyle29"/>
        </w:rPr>
        <w:t>Постановление администрации  городского поселения Новосемейкино  муниципального района Красноярский о внесении изменений в реестр муниципальных услуг (функций) городского поселения Новосемейкино муниципального района Красноярский подлежит официальному опубликованию в газете  «Красноярские новости».</w:t>
      </w:r>
      <w:proofErr w:type="gramEnd"/>
    </w:p>
    <w:p w:rsidR="00BA55ED" w:rsidRDefault="00BA55ED" w:rsidP="00BA55ED">
      <w:pPr>
        <w:pStyle w:val="Style17"/>
        <w:widowControl/>
        <w:numPr>
          <w:ilvl w:val="0"/>
          <w:numId w:val="8"/>
        </w:numPr>
        <w:tabs>
          <w:tab w:val="left" w:pos="1459"/>
        </w:tabs>
        <w:spacing w:before="5" w:line="398" w:lineRule="exact"/>
        <w:ind w:firstLine="547"/>
        <w:rPr>
          <w:rStyle w:val="FontStyle29"/>
        </w:rPr>
      </w:pPr>
      <w:r>
        <w:rPr>
          <w:rStyle w:val="FontStyle29"/>
        </w:rPr>
        <w:t xml:space="preserve">Ежеквартально актуальные версии реестра муниципальных услуг (функций) городского поселения Новосемейкино муниципального района Красноярский подлежат официальному опубликованию в газете «Красноярские новости» и на официальном сайте муниципального образования муниципальный район Красноярский не позднее 20 числа первого месяца квартала, следующего за </w:t>
      </w:r>
      <w:proofErr w:type="gramStart"/>
      <w:r>
        <w:rPr>
          <w:rStyle w:val="FontStyle29"/>
        </w:rPr>
        <w:t>отчетным</w:t>
      </w:r>
      <w:proofErr w:type="gramEnd"/>
      <w:r>
        <w:rPr>
          <w:rStyle w:val="FontStyle29"/>
        </w:rPr>
        <w:t>.</w:t>
      </w:r>
    </w:p>
    <w:p w:rsidR="00BA55ED" w:rsidRDefault="00BA55ED" w:rsidP="00BA55ED">
      <w:pPr>
        <w:pStyle w:val="Style6"/>
        <w:widowControl/>
        <w:spacing w:before="14" w:line="398" w:lineRule="exact"/>
        <w:rPr>
          <w:rStyle w:val="FontStyle32"/>
        </w:rPr>
      </w:pPr>
      <w:r>
        <w:rPr>
          <w:rStyle w:val="FontStyle32"/>
        </w:rPr>
        <w:t>III.   Ведение мониторинга муниципальных услуг (функций)</w:t>
      </w:r>
    </w:p>
    <w:p w:rsidR="00BA55ED" w:rsidRDefault="00BA55ED" w:rsidP="00BA55ED">
      <w:pPr>
        <w:pStyle w:val="Style15"/>
        <w:widowControl/>
        <w:spacing w:line="398" w:lineRule="exact"/>
        <w:ind w:firstLine="571"/>
        <w:rPr>
          <w:rStyle w:val="FontStyle29"/>
        </w:rPr>
      </w:pPr>
      <w:r>
        <w:rPr>
          <w:rStyle w:val="FontStyle29"/>
        </w:rPr>
        <w:t xml:space="preserve">3.1. Реестр муниципальных услуг (функций) не реже одного раза в квартал рассматривается на предмет уточнения содержания и описания муниципальных услуг </w:t>
      </w:r>
      <w:r>
        <w:rPr>
          <w:rStyle w:val="FontStyle29"/>
        </w:rPr>
        <w:lastRenderedPageBreak/>
        <w:t>(функций) с целью обеспечения максимального удовлетворения потребностей получателей муниципальных услуг (функций).</w:t>
      </w:r>
    </w:p>
    <w:p w:rsidR="00BA55ED" w:rsidRDefault="00BA55ED" w:rsidP="00BA55ED">
      <w:pPr>
        <w:pStyle w:val="Style17"/>
        <w:widowControl/>
        <w:numPr>
          <w:ilvl w:val="0"/>
          <w:numId w:val="9"/>
        </w:numPr>
        <w:tabs>
          <w:tab w:val="left" w:pos="1454"/>
        </w:tabs>
        <w:spacing w:before="67" w:line="398" w:lineRule="exact"/>
        <w:ind w:firstLine="576"/>
        <w:rPr>
          <w:rStyle w:val="FontStyle29"/>
        </w:rPr>
      </w:pPr>
      <w:r>
        <w:rPr>
          <w:rStyle w:val="FontStyle29"/>
        </w:rPr>
        <w:t xml:space="preserve">Ведение мониторинга реестра муниципальных услуг (функций) осуществляется органом  местного самоуправления городского поселения Новосемейкино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  в пределах ее компетенции.</w:t>
      </w:r>
    </w:p>
    <w:p w:rsidR="00BA55ED" w:rsidRDefault="00BA55ED" w:rsidP="00BA55ED">
      <w:pPr>
        <w:pStyle w:val="Style17"/>
        <w:widowControl/>
        <w:numPr>
          <w:ilvl w:val="0"/>
          <w:numId w:val="9"/>
        </w:numPr>
        <w:tabs>
          <w:tab w:val="left" w:pos="1454"/>
        </w:tabs>
        <w:spacing w:line="398" w:lineRule="exact"/>
        <w:ind w:firstLine="576"/>
        <w:rPr>
          <w:rStyle w:val="FontStyle29"/>
        </w:rPr>
      </w:pPr>
      <w:r>
        <w:rPr>
          <w:rStyle w:val="FontStyle29"/>
        </w:rPr>
        <w:t>Мониторинг муниципальных услуг (функций), внесение изменений в описание муниципальных услуг (функций) производится в соответствии с настоящим Порядком.</w:t>
      </w:r>
    </w:p>
    <w:p w:rsidR="00BA55ED" w:rsidRDefault="00BA55ED" w:rsidP="00BA55ED">
      <w:pPr>
        <w:pStyle w:val="Style17"/>
        <w:widowControl/>
        <w:numPr>
          <w:ilvl w:val="0"/>
          <w:numId w:val="9"/>
        </w:numPr>
        <w:tabs>
          <w:tab w:val="left" w:pos="1454"/>
        </w:tabs>
        <w:spacing w:before="5" w:line="398" w:lineRule="exact"/>
        <w:ind w:firstLine="576"/>
        <w:rPr>
          <w:rStyle w:val="FontStyle29"/>
        </w:rPr>
      </w:pPr>
      <w:r>
        <w:rPr>
          <w:rStyle w:val="FontStyle29"/>
        </w:rPr>
        <w:t>Для обеспечения прав населения городского поселения Новосемейкино муниципального района Красноярский на получение информации о предоставлении муниципальных услуг (функций) в отношении реестра муниципальных услуг (функций) вводится режим максимальной открытости (публичности).</w:t>
      </w:r>
    </w:p>
    <w:p w:rsidR="00BA55ED" w:rsidRDefault="00BA55ED" w:rsidP="00BA55ED">
      <w:pPr>
        <w:pStyle w:val="Style17"/>
        <w:widowControl/>
        <w:numPr>
          <w:ilvl w:val="0"/>
          <w:numId w:val="9"/>
        </w:numPr>
        <w:tabs>
          <w:tab w:val="left" w:pos="1454"/>
        </w:tabs>
        <w:spacing w:line="398" w:lineRule="exact"/>
        <w:ind w:firstLine="576"/>
        <w:rPr>
          <w:rStyle w:val="FontStyle29"/>
        </w:rPr>
      </w:pPr>
      <w:r>
        <w:rPr>
          <w:rStyle w:val="FontStyle29"/>
        </w:rPr>
        <w:t xml:space="preserve">Содержащиеся в реестре муниципальных услуг (функций) сведения о муниципальной услуге (функции) представляются отделом администрации городского поселения Новосемейкино 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 xml:space="preserve"> в установленном порядке по запросу заинтересованного лица в виде копии (выписки) соответствующего нормативного правового акта.</w:t>
      </w:r>
    </w:p>
    <w:p w:rsidR="00BA55ED" w:rsidRDefault="00BA55ED" w:rsidP="00BA55ED">
      <w:pPr>
        <w:pStyle w:val="Style17"/>
        <w:widowControl/>
        <w:numPr>
          <w:ilvl w:val="0"/>
          <w:numId w:val="9"/>
        </w:numPr>
        <w:tabs>
          <w:tab w:val="left" w:pos="1454"/>
        </w:tabs>
        <w:spacing w:line="360" w:lineRule="auto"/>
        <w:ind w:left="249" w:firstLine="576"/>
        <w:contextualSpacing/>
        <w:rPr>
          <w:rStyle w:val="FontStyle29"/>
          <w:sz w:val="20"/>
          <w:szCs w:val="20"/>
        </w:rPr>
      </w:pPr>
      <w:r>
        <w:rPr>
          <w:rStyle w:val="FontStyle29"/>
        </w:rPr>
        <w:t>Информация размещается в местах, позволяющих бесплатно ознакомиться с ней  без взаимодействия с органом, учреждением, ответственным за предоставление муниципальной услуги (функции), независимо от графика его работы.</w:t>
      </w:r>
    </w:p>
    <w:p w:rsidR="00BA55ED" w:rsidRDefault="00BA55ED" w:rsidP="00BA55ED">
      <w:pPr>
        <w:pStyle w:val="Style6"/>
        <w:widowControl/>
        <w:spacing w:before="154" w:line="322" w:lineRule="exact"/>
        <w:ind w:left="250"/>
        <w:rPr>
          <w:rStyle w:val="FontStyle32"/>
        </w:rPr>
      </w:pPr>
      <w:r>
        <w:rPr>
          <w:rStyle w:val="FontStyle32"/>
        </w:rPr>
        <w:t>IV.    Ответственность лиц, представляющих сведения для ведения перечня муниципальных услуг (функций)</w:t>
      </w:r>
    </w:p>
    <w:p w:rsidR="00BA55ED" w:rsidRDefault="00BA55ED" w:rsidP="00BA55ED">
      <w:pPr>
        <w:pStyle w:val="Style9"/>
        <w:widowControl/>
        <w:spacing w:before="5" w:line="398" w:lineRule="exact"/>
        <w:rPr>
          <w:rStyle w:val="FontStyle29"/>
        </w:rPr>
      </w:pPr>
      <w:r>
        <w:rPr>
          <w:rStyle w:val="FontStyle29"/>
        </w:rPr>
        <w:t xml:space="preserve">4.1.     </w:t>
      </w:r>
      <w:proofErr w:type="gramStart"/>
      <w:r>
        <w:rPr>
          <w:rStyle w:val="FontStyle29"/>
        </w:rPr>
        <w:t>Руководители,   а   также   иные   лица   органа   местного самоуправления  городского поселения Новосемейкино муниципального  района  Красноярский       ответственные     за  представление        отделу    необходимой    информации,    несут ответственность за полноту и достоверность сведений, представляемых для включения в реестр муниципальных услуг (функций) городского поселения Новосемейкино  муниципального района Красноярский, а также за соблюдение порядка и  сроков их представления.</w:t>
      </w:r>
      <w:proofErr w:type="gramEnd"/>
    </w:p>
    <w:p w:rsidR="00BA55ED" w:rsidRDefault="00BA55ED" w:rsidP="00BA55ED">
      <w:pPr>
        <w:pStyle w:val="Style9"/>
        <w:widowControl/>
        <w:spacing w:line="398" w:lineRule="exact"/>
        <w:jc w:val="center"/>
        <w:rPr>
          <w:rStyle w:val="FontStyle32"/>
        </w:rPr>
      </w:pPr>
      <w:r>
        <w:rPr>
          <w:rStyle w:val="FontStyle32"/>
        </w:rPr>
        <w:t>V.     Заключительные положения</w:t>
      </w:r>
    </w:p>
    <w:p w:rsidR="00BA55ED" w:rsidRDefault="00BA55ED" w:rsidP="00BA55ED">
      <w:pPr>
        <w:pStyle w:val="Style17"/>
        <w:widowControl/>
        <w:numPr>
          <w:ilvl w:val="0"/>
          <w:numId w:val="10"/>
        </w:numPr>
        <w:tabs>
          <w:tab w:val="left" w:pos="1454"/>
        </w:tabs>
        <w:spacing w:line="398" w:lineRule="exact"/>
        <w:ind w:firstLine="557"/>
        <w:rPr>
          <w:rStyle w:val="FontStyle29"/>
        </w:rPr>
      </w:pPr>
      <w:r>
        <w:rPr>
          <w:rStyle w:val="FontStyle29"/>
        </w:rPr>
        <w:t xml:space="preserve">Финансирование расходов, связанных с ведением реестра муниципальных услуг (функций), осуществляется за счет средств бюджета городского поселения Новосемейкино муниципального района Красноярский в </w:t>
      </w:r>
      <w:r>
        <w:rPr>
          <w:rStyle w:val="FontStyle29"/>
        </w:rPr>
        <w:lastRenderedPageBreak/>
        <w:t>пределах текущего финансирования деятельности органов местного самоуправления, муниципальных учреждений.</w:t>
      </w:r>
    </w:p>
    <w:p w:rsidR="00BA55ED" w:rsidRDefault="00BA55ED" w:rsidP="00BA55ED">
      <w:pPr>
        <w:pStyle w:val="Style17"/>
        <w:widowControl/>
        <w:numPr>
          <w:ilvl w:val="0"/>
          <w:numId w:val="10"/>
        </w:numPr>
        <w:tabs>
          <w:tab w:val="left" w:pos="1454"/>
        </w:tabs>
        <w:spacing w:before="10" w:line="398" w:lineRule="exact"/>
        <w:ind w:firstLine="557"/>
        <w:rPr>
          <w:rStyle w:val="FontStyle29"/>
        </w:rPr>
      </w:pPr>
      <w:r>
        <w:rPr>
          <w:rStyle w:val="FontStyle29"/>
        </w:rPr>
        <w:t xml:space="preserve">Прекращение ведения реестра муниципальных услуг (функций) осуществляется на основании постановления администрации городского поселения Новосемейкино  муниципального района </w:t>
      </w:r>
      <w:proofErr w:type="gramStart"/>
      <w:r>
        <w:rPr>
          <w:rStyle w:val="FontStyle29"/>
        </w:rPr>
        <w:t>Красноярский</w:t>
      </w:r>
      <w:proofErr w:type="gramEnd"/>
      <w:r>
        <w:rPr>
          <w:rStyle w:val="FontStyle29"/>
        </w:rPr>
        <w:t>.</w:t>
      </w:r>
    </w:p>
    <w:p w:rsidR="00BA55ED" w:rsidRDefault="00BA55ED" w:rsidP="00BA55ED">
      <w:pPr>
        <w:pStyle w:val="Style17"/>
        <w:widowControl/>
        <w:numPr>
          <w:ilvl w:val="0"/>
          <w:numId w:val="10"/>
        </w:numPr>
        <w:tabs>
          <w:tab w:val="left" w:pos="1454"/>
        </w:tabs>
        <w:spacing w:before="5" w:line="398" w:lineRule="exact"/>
        <w:ind w:firstLine="557"/>
        <w:rPr>
          <w:rStyle w:val="FontStyle29"/>
        </w:rPr>
      </w:pPr>
      <w:r>
        <w:rPr>
          <w:rStyle w:val="FontStyle29"/>
        </w:rPr>
        <w:t>При прекращении ведения реестра муниципальных услуг (функций) сведения, находящиеся в нем, передаются в муниципальный архив в соответствии с действующим законодательством об архивном деле.</w:t>
      </w:r>
    </w:p>
    <w:p w:rsidR="00BA55ED" w:rsidRDefault="00BA55ED" w:rsidP="00BA55ED">
      <w:pPr>
        <w:spacing w:after="0"/>
        <w:rPr>
          <w:rStyle w:val="FontStyle29"/>
        </w:rPr>
        <w:sectPr w:rsidR="00BA55ED">
          <w:pgSz w:w="11907" w:h="16840"/>
          <w:pgMar w:top="1134" w:right="1134" w:bottom="1440" w:left="1134" w:header="720" w:footer="720" w:gutter="0"/>
          <w:cols w:space="720"/>
        </w:sectPr>
      </w:pPr>
    </w:p>
    <w:p w:rsidR="00BA55ED" w:rsidRDefault="00BA55ED" w:rsidP="00BA55ED">
      <w:pPr>
        <w:spacing w:line="1" w:lineRule="exact"/>
        <w:rPr>
          <w:sz w:val="2"/>
          <w:szCs w:val="2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4.95pt;margin-top:0;width:33.1pt;height:18.45pt;z-index:251658240;mso-wrap-edited:f;mso-wrap-distance-left:7in;mso-wrap-distance-right:7in;mso-position-horizontal-relative:margin" filled="f" stroked="f">
            <v:textbox inset="0,0,0,0">
              <w:txbxContent>
                <w:p w:rsidR="00BA55ED" w:rsidRDefault="00BA55ED" w:rsidP="00BA55ED">
                  <w:pPr>
                    <w:rPr>
                      <w:rStyle w:val="FontStyle33"/>
                      <w:i w:val="0"/>
                      <w:iCs w:val="0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27" type="#_x0000_t202" style="position:absolute;margin-left:256.35pt;margin-top:-5.5pt;width:208.55pt;height:72.45pt;z-index:251658240;mso-wrap-edited:f;mso-wrap-distance-left:7in;mso-wrap-distance-top:59.75pt;mso-wrap-distance-right:7in;mso-wrap-distance-bottom:25.2pt;mso-position-horizontal-relative:margin" filled="f" stroked="f">
            <v:textbox inset="0,0,0,0">
              <w:txbxContent>
                <w:p w:rsidR="00BA55ED" w:rsidRDefault="00BA55ED" w:rsidP="00BA55ED">
                  <w:pPr>
                    <w:pStyle w:val="Style21"/>
                    <w:widowControl/>
                    <w:spacing w:line="250" w:lineRule="exact"/>
                    <w:ind w:firstLine="0"/>
                    <w:rPr>
                      <w:rStyle w:val="FontStyle30"/>
                    </w:rPr>
                  </w:pPr>
                  <w:r>
                    <w:rPr>
                      <w:rStyle w:val="FontStyle30"/>
                    </w:rPr>
                    <w:t xml:space="preserve">Приложение к   Порядку   формирования   и   ведения реестра муниципальных услуг (функций) городского поселения Новосемейкино муниципального района </w:t>
                  </w:r>
                  <w:proofErr w:type="gramStart"/>
                  <w:r>
                    <w:rPr>
                      <w:rStyle w:val="FontStyle30"/>
                    </w:rPr>
                    <w:t>Красноярский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margin-left:52.35pt;margin-top:84.5pt;width:364.3pt;height:15.1pt;z-index:251658240;mso-wrap-edited:f;mso-wrap-distance-left:7in;mso-wrap-distance-top:25.2pt;mso-wrap-distance-right:7in;mso-wrap-distance-bottom:17.05pt;mso-position-horizontal-relative:margin" filled="f" stroked="f">
            <v:textbox inset="0,0,0,0">
              <w:txbxContent>
                <w:p w:rsidR="00BA55ED" w:rsidRDefault="00BA55ED" w:rsidP="00BA55ED">
                  <w:pPr>
                    <w:pStyle w:val="Style9"/>
                    <w:widowControl/>
                    <w:spacing w:line="240" w:lineRule="auto"/>
                    <w:jc w:val="center"/>
                    <w:rPr>
                      <w:rStyle w:val="FontStyle29"/>
                    </w:rPr>
                  </w:pPr>
                  <w:r>
                    <w:rPr>
                      <w:rStyle w:val="FontStyle29"/>
                    </w:rPr>
                    <w:t>СТАНДАРТ МУНИЦИПАЛЬНОЙ УСЛУГИ (ФУНКЦИИ)</w:t>
                  </w:r>
                </w:p>
              </w:txbxContent>
            </v:textbox>
            <w10:wrap type="topAndBottom" anchorx="margin"/>
          </v:shape>
        </w:pict>
      </w:r>
      <w:r>
        <w:pict>
          <v:group id="_x0000_s1029" style="position:absolute;margin-left:4.35pt;margin-top:114.5pt;width:493.45pt;height:555.6pt;z-index:251658240;mso-wrap-distance-left:7in;mso-wrap-distance-top:12.25pt;mso-wrap-distance-right:7in;mso-position-horizontal-relative:margin" coordorigin="1733,3648" coordsize="9869,11112">
            <v:shape id="_x0000_s1030" type="#_x0000_t202" style="position:absolute;left:1733;top:4200;width:9869;height:10560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4A0"/>
                    </w:tblPr>
                    <w:tblGrid>
                      <w:gridCol w:w="720"/>
                      <w:gridCol w:w="3010"/>
                      <w:gridCol w:w="6139"/>
                    </w:tblGrid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1"/>
                            <w:widowControl/>
                            <w:rPr>
                              <w:rStyle w:val="FontStyle32"/>
                            </w:rPr>
                          </w:pPr>
                          <w:r>
                            <w:rPr>
                              <w:rStyle w:val="FontStyle32"/>
                            </w:rPr>
                            <w:t xml:space="preserve">№ </w:t>
                          </w:r>
                          <w:proofErr w:type="spellStart"/>
                          <w:proofErr w:type="gramStart"/>
                          <w:r>
                            <w:rPr>
                              <w:rStyle w:val="FontStyle32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Style w:val="FontStyle32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FontStyle32"/>
                            </w:rPr>
                            <w:t>п</w:t>
                          </w:r>
                          <w:proofErr w:type="spellEnd"/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22"/>
                            <w:widowControl/>
                            <w:rPr>
                              <w:rStyle w:val="FontStyle34"/>
                            </w:rPr>
                          </w:pPr>
                          <w:r>
                            <w:rPr>
                              <w:rStyle w:val="FontStyle34"/>
                            </w:rPr>
                            <w:t>Наименование требования стандарта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22"/>
                            <w:widowControl/>
                            <w:spacing w:line="240" w:lineRule="auto"/>
                            <w:ind w:left="1056" w:firstLine="0"/>
                            <w:rPr>
                              <w:rStyle w:val="FontStyle34"/>
                            </w:rPr>
                          </w:pPr>
                          <w:r>
                            <w:rPr>
                              <w:rStyle w:val="FontStyle34"/>
                            </w:rPr>
                            <w:t>Содержание требования стандарта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Pr="00984FBC" w:rsidRDefault="00BA55ED" w:rsidP="00984FBC">
                          <w:pPr>
                            <w:pStyle w:val="Style11"/>
                            <w:widowControl/>
                            <w:spacing w:line="240" w:lineRule="auto"/>
                            <w:ind w:left="206"/>
                            <w:jc w:val="center"/>
                            <w:rPr>
                              <w:rStyle w:val="FontStyle32"/>
                              <w:b w:val="0"/>
                            </w:rPr>
                          </w:pPr>
                          <w:r w:rsidRPr="00984FBC">
                            <w:rPr>
                              <w:rStyle w:val="FontStyle32"/>
                              <w:b w:val="0"/>
                            </w:rPr>
                            <w:t>1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Pr="00984FBC" w:rsidRDefault="00BA55ED" w:rsidP="00984FBC">
                          <w:pPr>
                            <w:pStyle w:val="Style22"/>
                            <w:widowControl/>
                            <w:spacing w:line="240" w:lineRule="auto"/>
                            <w:ind w:left="1344" w:firstLine="0"/>
                            <w:jc w:val="center"/>
                            <w:rPr>
                              <w:rStyle w:val="FontStyle34"/>
                              <w:b w:val="0"/>
                            </w:rPr>
                          </w:pPr>
                          <w:r w:rsidRPr="00984FBC">
                            <w:rPr>
                              <w:rStyle w:val="FontStyle34"/>
                              <w:b w:val="0"/>
                            </w:rPr>
                            <w:t>2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Pr="00984FBC" w:rsidRDefault="00BA55ED" w:rsidP="00984FBC">
                          <w:pPr>
                            <w:pStyle w:val="Style22"/>
                            <w:widowControl/>
                            <w:spacing w:line="240" w:lineRule="auto"/>
                            <w:ind w:left="2894" w:firstLine="0"/>
                            <w:jc w:val="center"/>
                            <w:rPr>
                              <w:rStyle w:val="FontStyle34"/>
                              <w:b w:val="0"/>
                            </w:rPr>
                          </w:pPr>
                          <w:r w:rsidRPr="00984FBC">
                            <w:rPr>
                              <w:rStyle w:val="FontStyle34"/>
                              <w:b w:val="0"/>
                            </w:rPr>
                            <w:t>3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22"/>
                            <w:widowControl/>
                            <w:spacing w:line="240" w:lineRule="auto"/>
                            <w:ind w:firstLine="0"/>
                            <w:rPr>
                              <w:rStyle w:val="FontStyle34"/>
                              <w:spacing w:val="30"/>
                            </w:rPr>
                          </w:pPr>
                          <w:r>
                            <w:rPr>
                              <w:rStyle w:val="FontStyle34"/>
                              <w:spacing w:val="30"/>
                            </w:rPr>
                            <w:t>1.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Регистрационный номер муниципальной услуги (функции) и дата размещения сведений о ней (дата и основание внесения изменений в сведения о ней)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Номер, указанный в реестре муниципальных услуг (функций), и дата размещения сведений о ней в реестре муниципальных услуг (функций) (дата и основание внесения изменений в сведения о ней (нормативный акт))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40" w:lineRule="auto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2.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Субъект предоставления муниципальной услуги (исполнения функции)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Полное и сокращенное наименования органа местного самоуправления, его структурного подразделения, муниципального учреждения, предоставляющего муниципальную услугу (исполняющего функцию), в том числе их почтовые адреса, телефоны, факсы, адреса электронной почты, электронные адреса официальных сайтов в информационно-телекоммуникационной сети Интернет, иная контактная информация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40" w:lineRule="auto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3.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Правовое обоснование предоставления муниципальной услуги (исполнения функции)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 xml:space="preserve">Нормативные правовые акты с указанием пункта, статьи закона Российской Федерации, закона Самарской области, нормативного правового акта муниципального района </w:t>
                          </w:r>
                          <w:proofErr w:type="gramStart"/>
                          <w:r>
                            <w:rPr>
                              <w:rStyle w:val="FontStyle35"/>
                            </w:rPr>
                            <w:t>Красноярский</w:t>
                          </w:r>
                          <w:proofErr w:type="gramEnd"/>
                          <w:r>
                            <w:rPr>
                              <w:rStyle w:val="FontStyle35"/>
                            </w:rPr>
                            <w:t>, в соответствии с которыми предоставляется муниципальная услуга (исполняется функция)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40" w:lineRule="auto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4.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Наименование муниципальной услуги (функции)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Полное наименование муниципальной услуги (функции) в соответствии с нормативным правовым актом, ее краткое описание</w:t>
                          </w:r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40" w:lineRule="auto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5.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8" w:lineRule="exact"/>
                            <w:ind w:left="5" w:hanging="5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Вид муниципальной услуги (функции)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4" w:lineRule="exact"/>
                            <w:ind w:left="5" w:hanging="5"/>
                            <w:rPr>
                              <w:rStyle w:val="FontStyle35"/>
                            </w:rPr>
                          </w:pPr>
                          <w:proofErr w:type="gramStart"/>
                          <w:r>
                            <w:rPr>
                              <w:rStyle w:val="FontStyle35"/>
                            </w:rPr>
                            <w:t>Бюджетная или платная муниципальная услуга (функция), в том числе размер платы, вид платы (госпошлина, сбор, платеж и т.п.), нормативный правовой акт, устанавливающий плату, форма квитанции</w:t>
                          </w:r>
                          <w:proofErr w:type="gramEnd"/>
                        </w:p>
                      </w:tc>
                    </w:tr>
                    <w:tr w:rsidR="00BA55ED">
                      <w:tc>
                        <w:tcPr>
                          <w:tcW w:w="72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40" w:lineRule="auto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6.</w:t>
                          </w:r>
                        </w:p>
                      </w:tc>
                      <w:tc>
                        <w:tcPr>
                          <w:tcW w:w="301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8" w:lineRule="exact"/>
                            <w:ind w:left="5" w:hanging="5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Получатели муниципальной услуги (функции)</w:t>
                          </w:r>
                        </w:p>
                      </w:tc>
                      <w:tc>
                        <w:tcPr>
                          <w:tcW w:w="61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BA55ED" w:rsidRDefault="00BA55ED">
                          <w:pPr>
                            <w:pStyle w:val="Style13"/>
                            <w:widowControl/>
                            <w:spacing w:line="278" w:lineRule="exact"/>
                            <w:ind w:left="5" w:hanging="5"/>
                            <w:rPr>
                              <w:rStyle w:val="FontStyle35"/>
                            </w:rPr>
                          </w:pPr>
                          <w:r>
                            <w:rPr>
                              <w:rStyle w:val="FontStyle35"/>
                            </w:rPr>
                            <w:t>Приводится перечень получателей муниципальной услуги (функции): юридические и физические лица с указанием (при наличии) льготных категорий получателей муниципальной услуги (функции) (категория лиц)</w:t>
                          </w:r>
                        </w:p>
                      </w:tc>
                    </w:tr>
                  </w:tbl>
                  <w:p w:rsidR="00BA55ED" w:rsidRDefault="00BA55ED" w:rsidP="00BA55ED"/>
                </w:txbxContent>
              </v:textbox>
            </v:shape>
            <v:shape id="_x0000_s1031" type="#_x0000_t202" style="position:absolute;left:3802;top:3648;width:5035;height:254;mso-wrap-edited:f" o:allowincell="f" filled="f" strokecolor="white" strokeweight="0">
              <v:textbox inset="0,0,0,0">
                <w:txbxContent>
                  <w:p w:rsidR="00BA55ED" w:rsidRDefault="00BA55ED" w:rsidP="00BA55ED">
                    <w:pPr>
                      <w:pStyle w:val="Style16"/>
                      <w:widowControl/>
                      <w:jc w:val="both"/>
                      <w:rPr>
                        <w:rStyle w:val="FontStyle35"/>
                      </w:rPr>
                    </w:pPr>
                    <w:r>
                      <w:rPr>
                        <w:rStyle w:val="FontStyle35"/>
                      </w:rPr>
                      <w:t>наименование муниципальной услуги (функции)</w:t>
                    </w:r>
                  </w:p>
                </w:txbxContent>
              </v:textbox>
            </v:shape>
            <w10:wrap type="topAndBottom" anchorx="margin"/>
          </v:group>
        </w:pict>
      </w:r>
    </w:p>
    <w:p w:rsidR="00BA55ED" w:rsidRDefault="00BA55ED" w:rsidP="00BA55ED">
      <w:pPr>
        <w:spacing w:after="0"/>
        <w:rPr>
          <w:rStyle w:val="FontStyle29"/>
        </w:rPr>
        <w:sectPr w:rsidR="00BA55ED">
          <w:pgSz w:w="11907" w:h="16840"/>
          <w:pgMar w:top="1134" w:right="1134" w:bottom="1440" w:left="1134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5"/>
        <w:gridCol w:w="3014"/>
        <w:gridCol w:w="6149"/>
      </w:tblGrid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11"/>
              <w:widowControl/>
              <w:spacing w:line="240" w:lineRule="auto"/>
              <w:ind w:left="221"/>
              <w:jc w:val="center"/>
              <w:rPr>
                <w:rStyle w:val="FontStyle32"/>
                <w:b w:val="0"/>
                <w:sz w:val="24"/>
                <w:szCs w:val="24"/>
              </w:rPr>
            </w:pPr>
            <w:r w:rsidRPr="00984FBC">
              <w:rPr>
                <w:rStyle w:val="FontStyle32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13"/>
              <w:widowControl/>
              <w:spacing w:line="240" w:lineRule="auto"/>
              <w:ind w:left="1354"/>
              <w:jc w:val="center"/>
              <w:rPr>
                <w:rStyle w:val="FontStyle35"/>
              </w:rPr>
            </w:pPr>
            <w:r w:rsidRPr="00984FBC">
              <w:rPr>
                <w:rStyle w:val="FontStyle35"/>
              </w:rPr>
              <w:t>2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10"/>
              <w:widowControl/>
              <w:spacing w:line="276" w:lineRule="auto"/>
              <w:ind w:left="2909"/>
              <w:jc w:val="center"/>
              <w:rPr>
                <w:rStyle w:val="FontStyle34"/>
                <w:b w:val="0"/>
              </w:rPr>
            </w:pPr>
            <w:r w:rsidRPr="00984FBC">
              <w:rPr>
                <w:rStyle w:val="FontStyle34"/>
                <w:b w:val="0"/>
              </w:rPr>
              <w:t>3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7.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Регистрационный номер муниципальной услуги (функции) и дата размещения сведений о ней (дата и основание внесения изменений в сведения о ней)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Номер, указанный в реестре муниципальных услуг (функций), и дата размещения сведений о ней в реестре муниципальных услуг (функций) (дата и основание внесения изменений в сведения о ней (нормативный акт))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8.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Порядок действий получателя</w:t>
            </w:r>
          </w:p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Перечень мероприятий для получения муниципальной услуги (функции)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9.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Документы, предоставляемые получателем 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Полное наименование документа, количество экземпляров, допустимость представления нотариально заверенных и незаверенных копий, бланки этих документов (при наличии), наименование органа местного самоуправления, муниципального учреждения, выдающего документ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10.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Сроки предоставления 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Приводятся предельные максимальные (и минимальный, если установлен) сроки предоставления муниципальной услуги (функции), включая сроки отдельных этапов представления информации, требующих участия получателя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11.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Место предоставления 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Указывается место расположения и режим работы органа местного самоуправления, учреждения, предоставляющего муниципальную услугу (исполняющего функцию), с учетом его транспортной и пешеходной доступности. Приводится время приема получателей (по их категориям, если оно различно), необходимость предварительной записи, заказа пропуска, предъявления документа для доступа к месту предоставления услуги, в том числе для получения бланков обращений (заявлений) и регистрации обращений (заявлений)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12.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8" w:lineRule="exact"/>
              <w:rPr>
                <w:rStyle w:val="FontStyle35"/>
              </w:rPr>
            </w:pPr>
            <w:r>
              <w:rPr>
                <w:rStyle w:val="FontStyle35"/>
              </w:rPr>
              <w:t>Результат 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Полное наименование документа</w:t>
            </w:r>
            <w:proofErr w:type="gramStart"/>
            <w:r>
              <w:rPr>
                <w:rStyle w:val="FontStyle35"/>
              </w:rPr>
              <w:t xml:space="preserve"> (-</w:t>
            </w:r>
            <w:proofErr w:type="spellStart"/>
            <w:proofErr w:type="gramEnd"/>
            <w:r>
              <w:rPr>
                <w:rStyle w:val="FontStyle35"/>
              </w:rPr>
              <w:t>ов</w:t>
            </w:r>
            <w:proofErr w:type="spellEnd"/>
            <w:r>
              <w:rPr>
                <w:rStyle w:val="FontStyle35"/>
              </w:rPr>
              <w:t>),</w:t>
            </w:r>
          </w:p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выдаваемого</w:t>
            </w:r>
            <w:proofErr w:type="gramStart"/>
            <w:r>
              <w:rPr>
                <w:rStyle w:val="FontStyle35"/>
              </w:rPr>
              <w:t xml:space="preserve"> (-</w:t>
            </w:r>
            <w:proofErr w:type="spellStart"/>
            <w:proofErr w:type="gramEnd"/>
            <w:r>
              <w:rPr>
                <w:rStyle w:val="FontStyle35"/>
              </w:rPr>
              <w:t>ых</w:t>
            </w:r>
            <w:proofErr w:type="spellEnd"/>
            <w:r>
              <w:rPr>
                <w:rStyle w:val="FontStyle35"/>
              </w:rPr>
              <w:t>) в результате предоставления услуги</w:t>
            </w:r>
          </w:p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(исполнения функции)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13.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8" w:lineRule="exact"/>
              <w:rPr>
                <w:rStyle w:val="FontStyle35"/>
              </w:rPr>
            </w:pPr>
            <w:r>
              <w:rPr>
                <w:rStyle w:val="FontStyle35"/>
              </w:rPr>
              <w:t>Основания для приостановления предоставления либо отказа в предоставлении муниципальной услуги (функции)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Каждое основание для отказа приводится отдельно с точной формулировкой, сообщаемой получателю, со ссылкой на действующее законодательство (исчерпывающий перечень). Устанавливается презумпция получения услуги получателем.</w:t>
            </w:r>
          </w:p>
        </w:tc>
      </w:tr>
      <w:tr w:rsidR="00BA55ED" w:rsidTr="00BA55ED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14.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Сведения о согласовании предоставления муниципальной услуги (исполнения функции)</w:t>
            </w:r>
          </w:p>
        </w:tc>
        <w:tc>
          <w:tcPr>
            <w:tcW w:w="6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Приводится полный перечень согласующих органов, подразделений, должностных лиц, согласование которых требуется для предоставления услуги (исполнения функции), а также основания для отказа в согласовании</w:t>
            </w:r>
          </w:p>
        </w:tc>
      </w:tr>
    </w:tbl>
    <w:p w:rsidR="00BA55ED" w:rsidRDefault="00BA55ED" w:rsidP="00BA55ED">
      <w:pPr>
        <w:spacing w:after="0"/>
        <w:rPr>
          <w:rStyle w:val="FontStyle35"/>
        </w:rPr>
        <w:sectPr w:rsidR="00BA55ED">
          <w:pgSz w:w="11907" w:h="16840"/>
          <w:pgMar w:top="1134" w:right="1134" w:bottom="1440" w:left="1134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"/>
        <w:gridCol w:w="3010"/>
        <w:gridCol w:w="6144"/>
      </w:tblGrid>
      <w:tr w:rsidR="00BA55ED" w:rsidTr="00BA55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24"/>
              <w:widowControl/>
              <w:spacing w:line="276" w:lineRule="auto"/>
              <w:jc w:val="center"/>
              <w:rPr>
                <w:rStyle w:val="FontStyle36"/>
                <w:b w:val="0"/>
              </w:rPr>
            </w:pPr>
            <w:r w:rsidRPr="00984FBC">
              <w:rPr>
                <w:rStyle w:val="FontStyle36"/>
                <w:b w:val="0"/>
              </w:rPr>
              <w:lastRenderedPageBreak/>
              <w:t>1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10"/>
              <w:widowControl/>
              <w:spacing w:line="276" w:lineRule="auto"/>
              <w:ind w:left="1349"/>
              <w:jc w:val="center"/>
              <w:rPr>
                <w:rStyle w:val="FontStyle34"/>
                <w:b w:val="0"/>
              </w:rPr>
            </w:pPr>
            <w:r w:rsidRPr="00984FBC">
              <w:rPr>
                <w:rStyle w:val="FontStyle34"/>
                <w:b w:val="0"/>
              </w:rPr>
              <w:t>2</w:t>
            </w:r>
          </w:p>
        </w:tc>
        <w:tc>
          <w:tcPr>
            <w:tcW w:w="6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Pr="00984FBC" w:rsidRDefault="00BA55ED" w:rsidP="00984FBC">
            <w:pPr>
              <w:pStyle w:val="Style10"/>
              <w:widowControl/>
              <w:spacing w:line="276" w:lineRule="auto"/>
              <w:ind w:left="2899"/>
              <w:jc w:val="center"/>
              <w:rPr>
                <w:rStyle w:val="FontStyle34"/>
                <w:b w:val="0"/>
              </w:rPr>
            </w:pPr>
            <w:r w:rsidRPr="00984FBC">
              <w:rPr>
                <w:rStyle w:val="FontStyle34"/>
                <w:b w:val="0"/>
              </w:rPr>
              <w:t>3</w:t>
            </w:r>
          </w:p>
        </w:tc>
      </w:tr>
      <w:tr w:rsidR="00BA55ED" w:rsidTr="00BA55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15.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Регистрационный номер муниципальной услуги (функции) и дата размещения сведений о ней (дата и основание внесения изменений в сведения о ней)</w:t>
            </w:r>
          </w:p>
        </w:tc>
        <w:tc>
          <w:tcPr>
            <w:tcW w:w="6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Номер, указанный в реестре муниципальных услуг (функций), и дата размещения сведений о ней в реестре муниципальных услуг (функций) (дата и основание внесения изменений в сведения о ней (нормативный акт))</w:t>
            </w:r>
          </w:p>
        </w:tc>
      </w:tr>
      <w:tr w:rsidR="00BA55ED" w:rsidTr="00BA55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16.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Очередность предоставления муниципальной услуги (исполнения функции) (совершения действий и принятия решений) в случае превышения спроса на муниципальную услугу (функцию) над возможностью ее предоставления без ожидания</w:t>
            </w:r>
          </w:p>
        </w:tc>
        <w:tc>
          <w:tcPr>
            <w:tcW w:w="6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Приводится очередность для отдельных категорий получателей (если таковая установлена) и иные меры обеспечения права получения услуги при превышении спроса на нее над возможностью ее предоставления без ожидания, в том числе сроки и условия ожидания предоставления муниципальной услуги (функции)</w:t>
            </w:r>
          </w:p>
        </w:tc>
      </w:tr>
      <w:tr w:rsidR="00BA55ED" w:rsidTr="00BA55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17.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Информационное обеспечение получателей муниципальной услуги (функции) при обращении за ее получением и в ходе предоставления муниципальной услуги (функции)</w:t>
            </w:r>
          </w:p>
        </w:tc>
        <w:tc>
          <w:tcPr>
            <w:tcW w:w="6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Приводятся все без исключения источники получения информации о муниципальной услуге (функции) (нормативные, методические, публикации в СМИ, инструкции, буклеты, стенды, интернет-сайты). Требование является обязательным для исполнения в доступной для всех категорий получателей форме с учетом достаточной правовой грамотности ряда категорий получателей</w:t>
            </w:r>
          </w:p>
        </w:tc>
      </w:tr>
      <w:tr w:rsidR="00BA55ED" w:rsidTr="00BA55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18.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Порядок обжалования решений и действий (бездействия) органов местного самоуправления и должностных лиц при предоставлении муниципальной услуги (функции)</w:t>
            </w:r>
          </w:p>
        </w:tc>
        <w:tc>
          <w:tcPr>
            <w:tcW w:w="6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5ED" w:rsidRDefault="00BA55ED">
            <w:pPr>
              <w:pStyle w:val="Style13"/>
              <w:widowControl/>
              <w:spacing w:line="274" w:lineRule="exact"/>
              <w:rPr>
                <w:rStyle w:val="FontStyle35"/>
              </w:rPr>
            </w:pPr>
            <w:r>
              <w:rPr>
                <w:rStyle w:val="FontStyle35"/>
              </w:rPr>
              <w:t>Сведения о допустимости досудебного (внесудебного) обжалования действий (бездействия) органов местного самоуправления и должностных лиц, предоставляющих муниципальную услугу (функцию), и результатов предоставления этой услуги (функции). Сведения о способах и формах обжалования решений и действий (бездействия) органов местного самоуправления и должностных лиц при предоставлении муниципальной услуги (функции) и информация об органах и должностных лицах, уполномоченных на рассмотрение жалоб, их контактные данные.</w:t>
            </w:r>
          </w:p>
        </w:tc>
      </w:tr>
    </w:tbl>
    <w:p w:rsidR="00BA55ED" w:rsidRDefault="00BA55ED" w:rsidP="00BA55ED">
      <w:pPr>
        <w:rPr>
          <w:sz w:val="24"/>
          <w:szCs w:val="24"/>
        </w:rPr>
      </w:pPr>
    </w:p>
    <w:p w:rsidR="00BA55ED" w:rsidRDefault="00BA55ED" w:rsidP="00BA55ED"/>
    <w:sectPr w:rsidR="00BA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ACC50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0AE3053"/>
    <w:multiLevelType w:val="singleLevel"/>
    <w:tmpl w:val="4462EE92"/>
    <w:lvl w:ilvl="0">
      <w:start w:val="2"/>
      <w:numFmt w:val="decimal"/>
      <w:lvlText w:val="3.%1."/>
      <w:legacy w:legacy="1" w:legacySpace="0" w:legacyIndent="8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DE077F7"/>
    <w:multiLevelType w:val="singleLevel"/>
    <w:tmpl w:val="10002EFA"/>
    <w:lvl w:ilvl="0">
      <w:start w:val="1"/>
      <w:numFmt w:val="decimal"/>
      <w:lvlText w:val="1.%1."/>
      <w:legacy w:legacy="1" w:legacySpace="0" w:legacyIndent="7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48286F01"/>
    <w:multiLevelType w:val="singleLevel"/>
    <w:tmpl w:val="81ECE2C2"/>
    <w:lvl w:ilvl="0">
      <w:start w:val="4"/>
      <w:numFmt w:val="decimal"/>
      <w:lvlText w:val="1.%1."/>
      <w:legacy w:legacy="1" w:legacySpace="0" w:legacyIndent="7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CC03437"/>
    <w:multiLevelType w:val="singleLevel"/>
    <w:tmpl w:val="A70637E4"/>
    <w:lvl w:ilvl="0">
      <w:start w:val="1"/>
      <w:numFmt w:val="decimal"/>
      <w:lvlText w:val="%1."/>
      <w:legacy w:legacy="1" w:legacySpace="0" w:legacyIndent="7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6E77F4F"/>
    <w:multiLevelType w:val="singleLevel"/>
    <w:tmpl w:val="C0A037C8"/>
    <w:lvl w:ilvl="0">
      <w:start w:val="7"/>
      <w:numFmt w:val="decimal"/>
      <w:lvlText w:val="2.%1."/>
      <w:legacy w:legacy="1" w:legacySpace="0" w:legacyIndent="9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D033770"/>
    <w:multiLevelType w:val="singleLevel"/>
    <w:tmpl w:val="159E977A"/>
    <w:lvl w:ilvl="0">
      <w:start w:val="1"/>
      <w:numFmt w:val="decimal"/>
      <w:lvlText w:val="5.%1."/>
      <w:legacy w:legacy="1" w:legacySpace="0" w:legacyIndent="8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</w:num>
  <w:num w:numId="2">
    <w:abstractNumId w:val="4"/>
    <w:lvlOverride w:ilvl="0">
      <w:lvl w:ilvl="0">
        <w:start w:val="1"/>
        <w:numFmt w:val="decimal"/>
        <w:lvlText w:val="%1."/>
        <w:legacy w:legacy="1" w:legacySpace="0" w:legacyIndent="7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startOverride w:val="7"/>
    </w:lvlOverride>
  </w:num>
  <w:num w:numId="9">
    <w:abstractNumId w:val="1"/>
    <w:lvlOverride w:ilvl="0">
      <w:startOverride w:val="2"/>
    </w:lvlOverride>
  </w:num>
  <w:num w:numId="10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5ED"/>
    <w:rsid w:val="000153AC"/>
    <w:rsid w:val="00354D44"/>
    <w:rsid w:val="00365987"/>
    <w:rsid w:val="00436B3A"/>
    <w:rsid w:val="00524101"/>
    <w:rsid w:val="005A16CA"/>
    <w:rsid w:val="00654F9A"/>
    <w:rsid w:val="00814B3E"/>
    <w:rsid w:val="008677AA"/>
    <w:rsid w:val="008C724A"/>
    <w:rsid w:val="009816C5"/>
    <w:rsid w:val="00984FBC"/>
    <w:rsid w:val="00A2303A"/>
    <w:rsid w:val="00A6594A"/>
    <w:rsid w:val="00BA55ED"/>
    <w:rsid w:val="00DB63F4"/>
    <w:rsid w:val="00DF3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BA55ED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A55ED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Style6">
    <w:name w:val="Style6"/>
    <w:basedOn w:val="a"/>
    <w:rsid w:val="00BA55E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A55ED"/>
    <w:pPr>
      <w:widowControl w:val="0"/>
      <w:autoSpaceDE w:val="0"/>
      <w:autoSpaceDN w:val="0"/>
      <w:adjustRightInd w:val="0"/>
      <w:spacing w:after="0" w:line="48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A55ED"/>
    <w:pPr>
      <w:widowControl w:val="0"/>
      <w:autoSpaceDE w:val="0"/>
      <w:autoSpaceDN w:val="0"/>
      <w:adjustRightInd w:val="0"/>
      <w:spacing w:after="0" w:line="49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A55ED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BA5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A55E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BA55E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BA55ED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BA5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BA55ED"/>
    <w:pPr>
      <w:widowControl w:val="0"/>
      <w:autoSpaceDE w:val="0"/>
      <w:autoSpaceDN w:val="0"/>
      <w:adjustRightInd w:val="0"/>
      <w:spacing w:after="0" w:line="403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BA5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BA55ED"/>
    <w:pPr>
      <w:widowControl w:val="0"/>
      <w:autoSpaceDE w:val="0"/>
      <w:autoSpaceDN w:val="0"/>
      <w:adjustRightInd w:val="0"/>
      <w:spacing w:after="0" w:line="403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BA55ED"/>
    <w:pPr>
      <w:widowControl w:val="0"/>
      <w:autoSpaceDE w:val="0"/>
      <w:autoSpaceDN w:val="0"/>
      <w:adjustRightInd w:val="0"/>
      <w:spacing w:after="0" w:line="402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A55ED"/>
    <w:pPr>
      <w:widowControl w:val="0"/>
      <w:autoSpaceDE w:val="0"/>
      <w:autoSpaceDN w:val="0"/>
      <w:adjustRightInd w:val="0"/>
      <w:spacing w:after="0" w:line="3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BA55ED"/>
    <w:pPr>
      <w:widowControl w:val="0"/>
      <w:autoSpaceDE w:val="0"/>
      <w:autoSpaceDN w:val="0"/>
      <w:adjustRightInd w:val="0"/>
      <w:spacing w:after="0" w:line="40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BA55ED"/>
    <w:pPr>
      <w:widowControl w:val="0"/>
      <w:autoSpaceDE w:val="0"/>
      <w:autoSpaceDN w:val="0"/>
      <w:adjustRightInd w:val="0"/>
      <w:spacing w:after="0" w:line="251" w:lineRule="exact"/>
      <w:ind w:firstLine="13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BA55ED"/>
    <w:pPr>
      <w:widowControl w:val="0"/>
      <w:autoSpaceDE w:val="0"/>
      <w:autoSpaceDN w:val="0"/>
      <w:adjustRightInd w:val="0"/>
      <w:spacing w:after="0" w:line="269" w:lineRule="exact"/>
      <w:ind w:firstLine="4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BA55ED"/>
    <w:pPr>
      <w:widowControl w:val="0"/>
      <w:autoSpaceDE w:val="0"/>
      <w:autoSpaceDN w:val="0"/>
      <w:adjustRightInd w:val="0"/>
      <w:spacing w:after="0" w:line="408" w:lineRule="exact"/>
      <w:ind w:firstLine="14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BA5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Адресат (кому)"/>
    <w:basedOn w:val="a"/>
    <w:rsid w:val="00BA55E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FontStyle29">
    <w:name w:val="Font Style29"/>
    <w:basedOn w:val="a0"/>
    <w:rsid w:val="00BA55E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basedOn w:val="a0"/>
    <w:rsid w:val="00BA55ED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31">
    <w:name w:val="Font Style31"/>
    <w:basedOn w:val="a0"/>
    <w:rsid w:val="00BA55ED"/>
    <w:rPr>
      <w:rFonts w:ascii="Georgia" w:hAnsi="Georgia" w:cs="Georgia" w:hint="default"/>
      <w:i/>
      <w:iCs/>
      <w:spacing w:val="-10"/>
      <w:sz w:val="20"/>
      <w:szCs w:val="20"/>
    </w:rPr>
  </w:style>
  <w:style w:type="character" w:customStyle="1" w:styleId="FontStyle32">
    <w:name w:val="Font Style32"/>
    <w:basedOn w:val="a0"/>
    <w:rsid w:val="00BA55E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3">
    <w:name w:val="Font Style33"/>
    <w:basedOn w:val="a0"/>
    <w:rsid w:val="00BA55ED"/>
    <w:rPr>
      <w:rFonts w:ascii="Franklin Gothic Medium" w:hAnsi="Franklin Gothic Medium" w:cs="Franklin Gothic Medium" w:hint="default"/>
      <w:i/>
      <w:iCs/>
      <w:spacing w:val="-10"/>
      <w:sz w:val="34"/>
      <w:szCs w:val="34"/>
    </w:rPr>
  </w:style>
  <w:style w:type="character" w:customStyle="1" w:styleId="FontStyle34">
    <w:name w:val="Font Style34"/>
    <w:basedOn w:val="a0"/>
    <w:rsid w:val="00BA55E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5">
    <w:name w:val="Font Style35"/>
    <w:basedOn w:val="a0"/>
    <w:rsid w:val="00BA55ED"/>
    <w:rPr>
      <w:rFonts w:ascii="Times New Roman" w:hAnsi="Times New Roman" w:cs="Times New Roman" w:hint="default"/>
      <w:sz w:val="22"/>
      <w:szCs w:val="22"/>
    </w:rPr>
  </w:style>
  <w:style w:type="character" w:customStyle="1" w:styleId="FontStyle36">
    <w:name w:val="Font Style36"/>
    <w:basedOn w:val="a0"/>
    <w:rsid w:val="00BA55ED"/>
    <w:rPr>
      <w:rFonts w:ascii="Lucida Sans Unicode" w:hAnsi="Lucida Sans Unicode" w:cs="Lucida Sans Unicode" w:hint="default"/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52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15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9</cp:revision>
  <dcterms:created xsi:type="dcterms:W3CDTF">2013-02-07T09:37:00Z</dcterms:created>
  <dcterms:modified xsi:type="dcterms:W3CDTF">2013-02-07T11:07:00Z</dcterms:modified>
</cp:coreProperties>
</file>